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51097" w14:textId="69F76FBF" w:rsidR="0029572F" w:rsidRDefault="00227FCE" w:rsidP="00B12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ind w:right="2549"/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 xml:space="preserve">Tabela 1: </w:t>
      </w:r>
      <w:r w:rsidR="0029572F" w:rsidRPr="0029572F">
        <w:rPr>
          <w:rFonts w:ascii="Cambria" w:hAnsi="Cambria"/>
          <w:b/>
          <w:bCs/>
          <w:sz w:val="22"/>
          <w:szCs w:val="22"/>
        </w:rPr>
        <w:t>ZEMLJIŠČA PO LOKACIJAH</w:t>
      </w:r>
      <w:r w:rsidR="0029572F">
        <w:rPr>
          <w:rFonts w:ascii="Cambria" w:hAnsi="Cambria"/>
          <w:b/>
          <w:bCs/>
          <w:sz w:val="22"/>
          <w:szCs w:val="22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63"/>
        <w:gridCol w:w="7938"/>
      </w:tblGrid>
      <w:tr w:rsidR="00227FCE" w14:paraId="33FDB97C" w14:textId="77777777" w:rsidTr="00227FCE">
        <w:tc>
          <w:tcPr>
            <w:tcW w:w="2263" w:type="dxa"/>
          </w:tcPr>
          <w:p w14:paraId="707C1A43" w14:textId="2F9E164D" w:rsidR="00227FCE" w:rsidRDefault="00227FCE" w:rsidP="0029572F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Lokacija 1</w:t>
            </w:r>
          </w:p>
        </w:tc>
        <w:tc>
          <w:tcPr>
            <w:tcW w:w="7938" w:type="dxa"/>
          </w:tcPr>
          <w:p w14:paraId="64087858" w14:textId="0CEBCA5F" w:rsidR="00227FCE" w:rsidRDefault="00227FCE" w:rsidP="0029572F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29572F">
              <w:rPr>
                <w:rFonts w:ascii="Cambria" w:hAnsi="Cambria"/>
                <w:sz w:val="22"/>
                <w:szCs w:val="22"/>
              </w:rPr>
              <w:t xml:space="preserve">Trg golobarskih žrtev in Ledina v Bovcu      </w:t>
            </w:r>
            <w:r w:rsidRPr="0029572F">
              <w:rPr>
                <w:rFonts w:ascii="Cambria" w:hAnsi="Cambria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27FCE" w14:paraId="245B1CB8" w14:textId="77777777" w:rsidTr="00227FCE">
        <w:tc>
          <w:tcPr>
            <w:tcW w:w="2263" w:type="dxa"/>
          </w:tcPr>
          <w:p w14:paraId="27C1AB02" w14:textId="7A9146E8" w:rsidR="00227FCE" w:rsidRDefault="00227FCE" w:rsidP="0029572F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Lokacija 2</w:t>
            </w:r>
          </w:p>
        </w:tc>
        <w:tc>
          <w:tcPr>
            <w:tcW w:w="7938" w:type="dxa"/>
          </w:tcPr>
          <w:p w14:paraId="4BCA20DA" w14:textId="32CE1C5D" w:rsidR="00227FCE" w:rsidRDefault="00227FCE" w:rsidP="0029572F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29572F">
              <w:rPr>
                <w:rFonts w:ascii="Cambria" w:hAnsi="Cambria"/>
                <w:sz w:val="22"/>
                <w:szCs w:val="22"/>
              </w:rPr>
              <w:t xml:space="preserve">Ostala območja v naselju Bovec      </w:t>
            </w:r>
            <w:r w:rsidRPr="0029572F">
              <w:rPr>
                <w:rFonts w:ascii="Cambria" w:hAnsi="Cambria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27FCE" w14:paraId="45383645" w14:textId="77777777" w:rsidTr="00227FCE">
        <w:tc>
          <w:tcPr>
            <w:tcW w:w="2263" w:type="dxa"/>
          </w:tcPr>
          <w:p w14:paraId="56698A4C" w14:textId="11945A99" w:rsidR="00227FCE" w:rsidRDefault="00227FCE" w:rsidP="0029572F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Lokacija 3</w:t>
            </w:r>
          </w:p>
        </w:tc>
        <w:tc>
          <w:tcPr>
            <w:tcW w:w="7938" w:type="dxa"/>
          </w:tcPr>
          <w:p w14:paraId="29EB5C14" w14:textId="44BDA679" w:rsidR="00227FCE" w:rsidRDefault="00227FCE" w:rsidP="0029572F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29572F">
              <w:rPr>
                <w:rFonts w:ascii="Cambria" w:hAnsi="Cambria"/>
                <w:sz w:val="22"/>
                <w:szCs w:val="22"/>
              </w:rPr>
              <w:t>Ostala naselja v Občini Bovec</w:t>
            </w:r>
          </w:p>
        </w:tc>
      </w:tr>
    </w:tbl>
    <w:p w14:paraId="327449E6" w14:textId="77777777" w:rsidR="00227FCE" w:rsidRDefault="00227FCE" w:rsidP="0029572F">
      <w:pPr>
        <w:rPr>
          <w:rFonts w:ascii="Cambria" w:hAnsi="Cambria"/>
          <w:b/>
          <w:bCs/>
          <w:sz w:val="22"/>
          <w:szCs w:val="22"/>
        </w:rPr>
      </w:pPr>
    </w:p>
    <w:p w14:paraId="679A2D3F" w14:textId="3CEA098A" w:rsidR="0029572F" w:rsidRDefault="00227FCE" w:rsidP="000C6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ind w:right="2664"/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Tabela 2:</w:t>
      </w:r>
      <w:r w:rsidR="0029572F" w:rsidRPr="0029572F">
        <w:rPr>
          <w:rFonts w:ascii="Cambria" w:hAnsi="Cambria"/>
          <w:b/>
          <w:bCs/>
          <w:sz w:val="22"/>
          <w:szCs w:val="22"/>
        </w:rPr>
        <w:t xml:space="preserve"> </w:t>
      </w:r>
      <w:r>
        <w:rPr>
          <w:rFonts w:ascii="Cambria" w:hAnsi="Cambria"/>
          <w:b/>
          <w:bCs/>
          <w:sz w:val="22"/>
          <w:szCs w:val="22"/>
        </w:rPr>
        <w:t>DEJAVNOSTI, KI SE OPRAVLJAJO V POSLOVNIH PROSTORIH</w:t>
      </w:r>
    </w:p>
    <w:tbl>
      <w:tblPr>
        <w:tblW w:w="980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00"/>
      </w:tblGrid>
      <w:tr w:rsidR="000230B6" w:rsidRPr="0029572F" w14:paraId="3A201479" w14:textId="77777777" w:rsidTr="000230B6">
        <w:trPr>
          <w:trHeight w:val="1"/>
        </w:trPr>
        <w:tc>
          <w:tcPr>
            <w:tcW w:w="9800" w:type="dxa"/>
            <w:shd w:val="clear" w:color="000000" w:fill="FFFFFF"/>
            <w:tcMar>
              <w:left w:w="108" w:type="dxa"/>
              <w:right w:w="108" w:type="dxa"/>
            </w:tcMar>
          </w:tcPr>
          <w:p w14:paraId="43AF60C4" w14:textId="77777777" w:rsidR="000230B6" w:rsidRPr="0029572F" w:rsidRDefault="000230B6" w:rsidP="0046287D">
            <w:pPr>
              <w:spacing w:after="0" w:line="240" w:lineRule="auto"/>
              <w:rPr>
                <w:rFonts w:ascii="Cambria" w:eastAsia="Calibri" w:hAnsi="Cambria" w:cs="Calibri"/>
                <w:sz w:val="22"/>
                <w:szCs w:val="22"/>
              </w:rPr>
            </w:pPr>
            <w:r w:rsidRPr="0029572F">
              <w:rPr>
                <w:rFonts w:ascii="Cambria" w:eastAsia="Calibri" w:hAnsi="Cambria" w:cs="Calibri"/>
                <w:b/>
                <w:sz w:val="22"/>
                <w:szCs w:val="22"/>
              </w:rPr>
              <w:t>Poslovna</w:t>
            </w:r>
          </w:p>
        </w:tc>
      </w:tr>
      <w:tr w:rsidR="000230B6" w:rsidRPr="0029572F" w14:paraId="4AF31A2E" w14:textId="77777777" w:rsidTr="000230B6">
        <w:trPr>
          <w:trHeight w:val="1"/>
        </w:trPr>
        <w:tc>
          <w:tcPr>
            <w:tcW w:w="9800" w:type="dxa"/>
            <w:shd w:val="clear" w:color="000000" w:fill="FFFFFF"/>
            <w:tcMar>
              <w:left w:w="108" w:type="dxa"/>
              <w:right w:w="108" w:type="dxa"/>
            </w:tcMar>
          </w:tcPr>
          <w:p w14:paraId="7BBE348E" w14:textId="77777777" w:rsidR="000230B6" w:rsidRPr="0029572F" w:rsidRDefault="000230B6" w:rsidP="0046287D">
            <w:pPr>
              <w:spacing w:after="0" w:line="240" w:lineRule="auto"/>
              <w:rPr>
                <w:rFonts w:ascii="Cambria" w:eastAsia="Calibri" w:hAnsi="Cambria" w:cs="Calibri"/>
                <w:sz w:val="22"/>
                <w:szCs w:val="22"/>
              </w:rPr>
            </w:pPr>
            <w:r w:rsidRPr="0029572F">
              <w:rPr>
                <w:rFonts w:ascii="Cambria" w:eastAsia="Calibri" w:hAnsi="Cambria" w:cs="Calibri"/>
                <w:b/>
                <w:sz w:val="22"/>
                <w:szCs w:val="22"/>
              </w:rPr>
              <w:t>Pisarniška</w:t>
            </w:r>
          </w:p>
        </w:tc>
      </w:tr>
      <w:tr w:rsidR="000230B6" w:rsidRPr="0029572F" w14:paraId="1928DC2C" w14:textId="77777777" w:rsidTr="000230B6">
        <w:trPr>
          <w:trHeight w:val="1"/>
        </w:trPr>
        <w:tc>
          <w:tcPr>
            <w:tcW w:w="9800" w:type="dxa"/>
            <w:shd w:val="clear" w:color="000000" w:fill="FFFFFF"/>
            <w:tcMar>
              <w:left w:w="108" w:type="dxa"/>
              <w:right w:w="108" w:type="dxa"/>
            </w:tcMar>
          </w:tcPr>
          <w:p w14:paraId="6B403472" w14:textId="77777777" w:rsidR="000230B6" w:rsidRPr="0029572F" w:rsidRDefault="000230B6" w:rsidP="0046287D">
            <w:pPr>
              <w:spacing w:after="0" w:line="240" w:lineRule="auto"/>
              <w:rPr>
                <w:rFonts w:ascii="Cambria" w:eastAsia="Calibri" w:hAnsi="Cambria" w:cs="Calibri"/>
                <w:sz w:val="22"/>
                <w:szCs w:val="22"/>
              </w:rPr>
            </w:pPr>
            <w:r w:rsidRPr="0029572F">
              <w:rPr>
                <w:rFonts w:ascii="Cambria" w:eastAsia="Calibri" w:hAnsi="Cambria" w:cs="Calibri"/>
                <w:b/>
                <w:sz w:val="22"/>
                <w:szCs w:val="22"/>
              </w:rPr>
              <w:t>Gostinska</w:t>
            </w:r>
          </w:p>
        </w:tc>
      </w:tr>
      <w:tr w:rsidR="000230B6" w:rsidRPr="0029572F" w14:paraId="601960A3" w14:textId="77777777" w:rsidTr="000230B6">
        <w:trPr>
          <w:trHeight w:val="1"/>
        </w:trPr>
        <w:tc>
          <w:tcPr>
            <w:tcW w:w="9800" w:type="dxa"/>
            <w:shd w:val="clear" w:color="000000" w:fill="FFFFFF"/>
            <w:tcMar>
              <w:left w:w="108" w:type="dxa"/>
              <w:right w:w="108" w:type="dxa"/>
            </w:tcMar>
          </w:tcPr>
          <w:p w14:paraId="4F93470B" w14:textId="77777777" w:rsidR="000230B6" w:rsidRPr="0029572F" w:rsidRDefault="000230B6" w:rsidP="0046287D">
            <w:pPr>
              <w:spacing w:after="0" w:line="240" w:lineRule="auto"/>
              <w:rPr>
                <w:rFonts w:ascii="Cambria" w:eastAsia="Calibri" w:hAnsi="Cambria" w:cs="Calibri"/>
                <w:sz w:val="22"/>
                <w:szCs w:val="22"/>
              </w:rPr>
            </w:pPr>
            <w:r w:rsidRPr="0029572F">
              <w:rPr>
                <w:rFonts w:ascii="Cambria" w:eastAsia="Calibri" w:hAnsi="Cambria" w:cs="Calibri"/>
                <w:b/>
                <w:sz w:val="22"/>
                <w:szCs w:val="22"/>
              </w:rPr>
              <w:t>Trgovska</w:t>
            </w:r>
          </w:p>
        </w:tc>
      </w:tr>
      <w:tr w:rsidR="000230B6" w:rsidRPr="0029572F" w14:paraId="53A4AB14" w14:textId="77777777" w:rsidTr="000230B6">
        <w:trPr>
          <w:trHeight w:val="1"/>
        </w:trPr>
        <w:tc>
          <w:tcPr>
            <w:tcW w:w="9800" w:type="dxa"/>
            <w:shd w:val="clear" w:color="000000" w:fill="FFFFFF"/>
            <w:tcMar>
              <w:left w:w="108" w:type="dxa"/>
              <w:right w:w="108" w:type="dxa"/>
            </w:tcMar>
          </w:tcPr>
          <w:p w14:paraId="489D3FC8" w14:textId="77777777" w:rsidR="000230B6" w:rsidRPr="0029572F" w:rsidRDefault="000230B6" w:rsidP="0046287D">
            <w:pPr>
              <w:spacing w:after="0" w:line="240" w:lineRule="auto"/>
              <w:rPr>
                <w:rFonts w:ascii="Cambria" w:eastAsia="Calibri" w:hAnsi="Cambria" w:cs="Calibri"/>
                <w:sz w:val="22"/>
                <w:szCs w:val="22"/>
              </w:rPr>
            </w:pPr>
            <w:r w:rsidRPr="0029572F">
              <w:rPr>
                <w:rFonts w:ascii="Cambria" w:eastAsia="Calibri" w:hAnsi="Cambria" w:cs="Calibri"/>
                <w:b/>
                <w:sz w:val="22"/>
                <w:szCs w:val="22"/>
              </w:rPr>
              <w:t>Industrijska (gospodarski, kmetijski, gozdni objekti, itd.)</w:t>
            </w:r>
          </w:p>
        </w:tc>
      </w:tr>
      <w:tr w:rsidR="000230B6" w:rsidRPr="0029572F" w14:paraId="20AB51CA" w14:textId="77777777" w:rsidTr="000230B6">
        <w:trPr>
          <w:trHeight w:val="1"/>
        </w:trPr>
        <w:tc>
          <w:tcPr>
            <w:tcW w:w="9800" w:type="dxa"/>
            <w:shd w:val="clear" w:color="000000" w:fill="FFFFFF"/>
            <w:tcMar>
              <w:left w:w="108" w:type="dxa"/>
              <w:right w:w="108" w:type="dxa"/>
            </w:tcMar>
          </w:tcPr>
          <w:p w14:paraId="6F440CC8" w14:textId="77777777" w:rsidR="000230B6" w:rsidRPr="0029572F" w:rsidRDefault="000230B6" w:rsidP="0046287D">
            <w:pPr>
              <w:spacing w:after="0" w:line="240" w:lineRule="auto"/>
              <w:rPr>
                <w:rFonts w:ascii="Cambria" w:eastAsia="Calibri" w:hAnsi="Cambria" w:cs="Calibri"/>
                <w:sz w:val="22"/>
                <w:szCs w:val="22"/>
              </w:rPr>
            </w:pPr>
            <w:r w:rsidRPr="0029572F">
              <w:rPr>
                <w:rFonts w:ascii="Cambria" w:eastAsia="Calibri" w:hAnsi="Cambria" w:cs="Calibri"/>
                <w:b/>
                <w:sz w:val="22"/>
                <w:szCs w:val="22"/>
              </w:rPr>
              <w:t>Kulturna</w:t>
            </w:r>
          </w:p>
        </w:tc>
      </w:tr>
      <w:tr w:rsidR="000230B6" w:rsidRPr="0029572F" w14:paraId="6CE363D4" w14:textId="77777777" w:rsidTr="000230B6">
        <w:trPr>
          <w:trHeight w:val="1"/>
        </w:trPr>
        <w:tc>
          <w:tcPr>
            <w:tcW w:w="9800" w:type="dxa"/>
            <w:shd w:val="clear" w:color="000000" w:fill="FFFFFF"/>
            <w:tcMar>
              <w:left w:w="108" w:type="dxa"/>
              <w:right w:w="108" w:type="dxa"/>
            </w:tcMar>
          </w:tcPr>
          <w:p w14:paraId="676D730B" w14:textId="77777777" w:rsidR="000230B6" w:rsidRPr="0029572F" w:rsidRDefault="000230B6" w:rsidP="0046287D">
            <w:pPr>
              <w:spacing w:after="0" w:line="240" w:lineRule="auto"/>
              <w:rPr>
                <w:rFonts w:ascii="Cambria" w:eastAsia="Calibri" w:hAnsi="Cambria" w:cs="Calibri"/>
                <w:sz w:val="22"/>
                <w:szCs w:val="22"/>
              </w:rPr>
            </w:pPr>
            <w:r w:rsidRPr="0029572F">
              <w:rPr>
                <w:rFonts w:ascii="Cambria" w:eastAsia="Calibri" w:hAnsi="Cambria" w:cs="Calibri"/>
                <w:b/>
                <w:sz w:val="22"/>
                <w:szCs w:val="22"/>
              </w:rPr>
              <w:t>Ostala</w:t>
            </w:r>
          </w:p>
        </w:tc>
      </w:tr>
    </w:tbl>
    <w:p w14:paraId="259C95CE" w14:textId="77777777" w:rsidR="000C63A3" w:rsidRDefault="000C63A3" w:rsidP="0029572F">
      <w:pPr>
        <w:ind w:right="2664"/>
        <w:rPr>
          <w:rFonts w:ascii="Cambria" w:hAnsi="Cambria"/>
          <w:b/>
          <w:bCs/>
          <w:sz w:val="22"/>
          <w:szCs w:val="22"/>
        </w:rPr>
      </w:pPr>
    </w:p>
    <w:p w14:paraId="0C73F756" w14:textId="54ED36D5" w:rsidR="000C63A3" w:rsidRDefault="000C63A3" w:rsidP="00A641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ind w:right="2664"/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CENIK ODDAJE PREMOŽENJA OBČINE BOVEC V NAJEM/ZAKUP</w:t>
      </w:r>
    </w:p>
    <w:p w14:paraId="411C53B4" w14:textId="2B5D6637" w:rsidR="000C63A3" w:rsidRPr="0029572F" w:rsidRDefault="00A64136" w:rsidP="00A64136">
      <w:pPr>
        <w:ind w:right="2664"/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STAVBNA ZEMLJIŠČA</w:t>
      </w:r>
    </w:p>
    <w:tbl>
      <w:tblPr>
        <w:tblW w:w="11057" w:type="dxa"/>
        <w:tblCellSpacing w:w="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1"/>
        <w:gridCol w:w="1860"/>
        <w:gridCol w:w="2268"/>
        <w:gridCol w:w="2268"/>
        <w:gridCol w:w="2410"/>
      </w:tblGrid>
      <w:tr w:rsidR="0029572F" w:rsidRPr="0029572F" w14:paraId="5505C1A9" w14:textId="77777777" w:rsidTr="00B62871">
        <w:trPr>
          <w:trHeight w:val="354"/>
          <w:tblCellSpacing w:w="15" w:type="dxa"/>
        </w:trPr>
        <w:tc>
          <w:tcPr>
            <w:tcW w:w="2206" w:type="dxa"/>
            <w:vAlign w:val="center"/>
            <w:hideMark/>
          </w:tcPr>
          <w:p w14:paraId="20C6B32A" w14:textId="77777777" w:rsidR="0029572F" w:rsidRPr="0029572F" w:rsidRDefault="0029572F" w:rsidP="006B3DB7">
            <w:pPr>
              <w:spacing w:after="0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1830" w:type="dxa"/>
            <w:shd w:val="clear" w:color="auto" w:fill="D9E2F3" w:themeFill="accent1" w:themeFillTint="33"/>
            <w:vAlign w:val="center"/>
          </w:tcPr>
          <w:p w14:paraId="01D40D9B" w14:textId="77777777" w:rsidR="0029572F" w:rsidRPr="0029572F" w:rsidRDefault="0029572F" w:rsidP="006B3DB7">
            <w:pPr>
              <w:spacing w:after="0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29572F">
              <w:rPr>
                <w:rFonts w:ascii="Cambria" w:hAnsi="Cambria"/>
                <w:b/>
                <w:bCs/>
                <w:sz w:val="22"/>
                <w:szCs w:val="22"/>
              </w:rPr>
              <w:t>Obstoječe stanje</w:t>
            </w:r>
          </w:p>
        </w:tc>
        <w:tc>
          <w:tcPr>
            <w:tcW w:w="2238" w:type="dxa"/>
            <w:vAlign w:val="center"/>
          </w:tcPr>
          <w:p w14:paraId="3F1AA164" w14:textId="77777777" w:rsidR="0029572F" w:rsidRPr="0029572F" w:rsidRDefault="0029572F" w:rsidP="006B3DB7">
            <w:pPr>
              <w:spacing w:after="0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29572F">
              <w:rPr>
                <w:rFonts w:ascii="Cambria" w:hAnsi="Cambria"/>
                <w:b/>
                <w:bCs/>
                <w:sz w:val="22"/>
                <w:szCs w:val="22"/>
              </w:rPr>
              <w:t>Lokacija 1</w:t>
            </w:r>
          </w:p>
        </w:tc>
        <w:tc>
          <w:tcPr>
            <w:tcW w:w="2238" w:type="dxa"/>
            <w:vAlign w:val="center"/>
          </w:tcPr>
          <w:p w14:paraId="7BAE4800" w14:textId="77777777" w:rsidR="0029572F" w:rsidRPr="0029572F" w:rsidRDefault="0029572F" w:rsidP="006B3DB7">
            <w:pPr>
              <w:spacing w:after="0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29572F">
              <w:rPr>
                <w:rFonts w:ascii="Cambria" w:hAnsi="Cambria"/>
                <w:b/>
                <w:bCs/>
                <w:sz w:val="22"/>
                <w:szCs w:val="22"/>
              </w:rPr>
              <w:t>Lokacija 2</w:t>
            </w:r>
          </w:p>
        </w:tc>
        <w:tc>
          <w:tcPr>
            <w:tcW w:w="2365" w:type="dxa"/>
            <w:vAlign w:val="center"/>
          </w:tcPr>
          <w:p w14:paraId="680D3490" w14:textId="77777777" w:rsidR="0029572F" w:rsidRPr="0029572F" w:rsidRDefault="0029572F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29572F">
              <w:rPr>
                <w:rFonts w:ascii="Cambria" w:hAnsi="Cambria"/>
                <w:b/>
                <w:bCs/>
                <w:sz w:val="22"/>
                <w:szCs w:val="22"/>
              </w:rPr>
              <w:t>Lokacija 3</w:t>
            </w:r>
          </w:p>
        </w:tc>
      </w:tr>
      <w:tr w:rsidR="00BD4F4C" w:rsidRPr="0029572F" w14:paraId="67CC0399" w14:textId="676FBBAB" w:rsidTr="00B62871">
        <w:trPr>
          <w:trHeight w:val="354"/>
          <w:tblCellSpacing w:w="15" w:type="dxa"/>
        </w:trPr>
        <w:tc>
          <w:tcPr>
            <w:tcW w:w="2206" w:type="dxa"/>
            <w:vAlign w:val="center"/>
          </w:tcPr>
          <w:p w14:paraId="6D12F574" w14:textId="1AB3A5EB" w:rsidR="00BD4F4C" w:rsidRPr="005F57F8" w:rsidRDefault="00BD4F4C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5F57F8">
              <w:rPr>
                <w:rFonts w:ascii="Cambria" w:hAnsi="Cambria"/>
                <w:sz w:val="22"/>
                <w:szCs w:val="22"/>
              </w:rPr>
              <w:t>Funkcionalno zemljišče k stanovanjskemu objektu (dvorišče, parkirišče, dostopna pot, zelenica, sadovnjak, idr.)</w:t>
            </w:r>
          </w:p>
        </w:tc>
        <w:tc>
          <w:tcPr>
            <w:tcW w:w="1830" w:type="dxa"/>
            <w:shd w:val="clear" w:color="auto" w:fill="D9E2F3" w:themeFill="accent1" w:themeFillTint="33"/>
            <w:vAlign w:val="center"/>
          </w:tcPr>
          <w:p w14:paraId="0B5F42D4" w14:textId="116C3D91" w:rsidR="00BD4F4C" w:rsidRPr="005F57F8" w:rsidRDefault="00BD4F4C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5F57F8">
              <w:rPr>
                <w:rFonts w:ascii="Cambria" w:hAnsi="Cambria"/>
                <w:sz w:val="22"/>
                <w:szCs w:val="22"/>
              </w:rPr>
              <w:t>0,40</w:t>
            </w:r>
            <w:r w:rsidRPr="0029572F">
              <w:rPr>
                <w:rFonts w:ascii="Cambria" w:hAnsi="Cambria"/>
                <w:sz w:val="22"/>
                <w:szCs w:val="22"/>
              </w:rPr>
              <w:t xml:space="preserve"> EUR/m²/mesec</w:t>
            </w:r>
          </w:p>
        </w:tc>
        <w:tc>
          <w:tcPr>
            <w:tcW w:w="2238" w:type="dxa"/>
            <w:tcBorders>
              <w:right w:val="single" w:sz="4" w:space="0" w:color="auto"/>
            </w:tcBorders>
            <w:vAlign w:val="center"/>
          </w:tcPr>
          <w:p w14:paraId="260E1AC2" w14:textId="4808D7AA" w:rsidR="00BD4F4C" w:rsidRPr="005F57F8" w:rsidRDefault="00BD4F4C" w:rsidP="00BD4F4C">
            <w:pPr>
              <w:spacing w:after="0"/>
              <w:jc w:val="center"/>
              <w:rPr>
                <w:rFonts w:ascii="Cambria" w:hAnsi="Cambria"/>
                <w:sz w:val="22"/>
                <w:szCs w:val="22"/>
              </w:rPr>
            </w:pPr>
            <w:r w:rsidRPr="005F57F8">
              <w:rPr>
                <w:rFonts w:ascii="Cambria" w:hAnsi="Cambria"/>
                <w:sz w:val="22"/>
                <w:szCs w:val="22"/>
              </w:rPr>
              <w:t>0,</w:t>
            </w:r>
            <w:r>
              <w:rPr>
                <w:rFonts w:ascii="Cambria" w:hAnsi="Cambria"/>
                <w:sz w:val="22"/>
                <w:szCs w:val="22"/>
              </w:rPr>
              <w:t>50</w:t>
            </w:r>
            <w:r w:rsidRPr="0029572F">
              <w:rPr>
                <w:rFonts w:ascii="Cambria" w:hAnsi="Cambria"/>
                <w:sz w:val="22"/>
                <w:szCs w:val="22"/>
              </w:rPr>
              <w:t xml:space="preserve"> EUR/m²/mesec</w:t>
            </w:r>
          </w:p>
          <w:p w14:paraId="6D155E35" w14:textId="06253CC0" w:rsidR="00BD4F4C" w:rsidRPr="005F57F8" w:rsidRDefault="00BD4F4C" w:rsidP="00BD4F4C">
            <w:pPr>
              <w:spacing w:after="0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2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D5294" w14:textId="09394F68" w:rsidR="00BD4F4C" w:rsidRDefault="00BD4F4C" w:rsidP="00BD4F4C">
            <w:pPr>
              <w:spacing w:line="259" w:lineRule="auto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0,40 </w:t>
            </w:r>
            <w:r w:rsidRPr="0029572F">
              <w:rPr>
                <w:rFonts w:ascii="Cambria" w:hAnsi="Cambria"/>
                <w:sz w:val="22"/>
                <w:szCs w:val="22"/>
              </w:rPr>
              <w:t>EUR/m²/mesec</w:t>
            </w:r>
          </w:p>
          <w:p w14:paraId="6652CD36" w14:textId="77777777" w:rsidR="00BD4F4C" w:rsidRPr="005F57F8" w:rsidRDefault="00BD4F4C" w:rsidP="00BD4F4C">
            <w:pPr>
              <w:spacing w:after="0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365" w:type="dxa"/>
            <w:tcBorders>
              <w:left w:val="single" w:sz="4" w:space="0" w:color="auto"/>
            </w:tcBorders>
            <w:vAlign w:val="center"/>
          </w:tcPr>
          <w:p w14:paraId="69E9F482" w14:textId="5E193CAB" w:rsidR="00BD4F4C" w:rsidRDefault="00BD4F4C" w:rsidP="00BD4F4C">
            <w:pPr>
              <w:spacing w:line="259" w:lineRule="auto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0,40 </w:t>
            </w:r>
            <w:r w:rsidRPr="0029572F">
              <w:rPr>
                <w:rFonts w:ascii="Cambria" w:hAnsi="Cambria"/>
                <w:sz w:val="22"/>
                <w:szCs w:val="22"/>
              </w:rPr>
              <w:t>EUR/m²/mesec</w:t>
            </w:r>
          </w:p>
          <w:p w14:paraId="447F7CF7" w14:textId="77777777" w:rsidR="00BD4F4C" w:rsidRPr="005F57F8" w:rsidRDefault="00BD4F4C" w:rsidP="00BD4F4C">
            <w:pPr>
              <w:spacing w:after="0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705884" w:rsidRPr="0029572F" w14:paraId="292D4B94" w14:textId="4DF9112F" w:rsidTr="00B62871">
        <w:trPr>
          <w:trHeight w:val="354"/>
          <w:tblCellSpacing w:w="15" w:type="dxa"/>
        </w:trPr>
        <w:tc>
          <w:tcPr>
            <w:tcW w:w="2206" w:type="dxa"/>
            <w:vAlign w:val="center"/>
          </w:tcPr>
          <w:p w14:paraId="1EF00085" w14:textId="58F4AA8D" w:rsidR="00705884" w:rsidRPr="005F57F8" w:rsidRDefault="00705884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Funkcionalno zemljišče k poslovnemu objektu </w:t>
            </w:r>
            <w:r w:rsidRPr="00E5539A">
              <w:rPr>
                <w:rFonts w:ascii="Cambria" w:hAnsi="Cambria"/>
                <w:sz w:val="22"/>
                <w:szCs w:val="22"/>
              </w:rPr>
              <w:t>(parkirišče, dostopna pot, zelenica</w:t>
            </w:r>
            <w:r w:rsidR="00AE4DB8" w:rsidRPr="00E5539A">
              <w:rPr>
                <w:rFonts w:ascii="Cambria" w:hAnsi="Cambria"/>
                <w:sz w:val="22"/>
                <w:szCs w:val="22"/>
              </w:rPr>
              <w:t>)</w:t>
            </w:r>
          </w:p>
        </w:tc>
        <w:tc>
          <w:tcPr>
            <w:tcW w:w="1830" w:type="dxa"/>
            <w:shd w:val="clear" w:color="auto" w:fill="D9E2F3" w:themeFill="accent1" w:themeFillTint="33"/>
            <w:vAlign w:val="center"/>
          </w:tcPr>
          <w:p w14:paraId="7850ABE8" w14:textId="5663649A" w:rsidR="00705884" w:rsidRPr="005F57F8" w:rsidRDefault="00705884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1,00 EUR</w:t>
            </w:r>
            <w:r w:rsidRPr="00705884">
              <w:rPr>
                <w:rFonts w:ascii="Cambria" w:hAnsi="Cambria"/>
                <w:sz w:val="22"/>
                <w:szCs w:val="22"/>
              </w:rPr>
              <w:t>/m²/mesec</w:t>
            </w:r>
          </w:p>
        </w:tc>
        <w:tc>
          <w:tcPr>
            <w:tcW w:w="2238" w:type="dxa"/>
            <w:tcBorders>
              <w:right w:val="single" w:sz="4" w:space="0" w:color="auto"/>
            </w:tcBorders>
            <w:vAlign w:val="center"/>
          </w:tcPr>
          <w:p w14:paraId="49DFC8F5" w14:textId="6AF742FD" w:rsidR="00705884" w:rsidRPr="005F57F8" w:rsidRDefault="00BD4F4C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1,00</w:t>
            </w:r>
            <w:r w:rsidRPr="0029572F">
              <w:rPr>
                <w:rFonts w:ascii="Cambria" w:hAnsi="Cambria"/>
                <w:sz w:val="22"/>
                <w:szCs w:val="22"/>
              </w:rPr>
              <w:t xml:space="preserve"> EUR/m²/mesec</w:t>
            </w:r>
          </w:p>
        </w:tc>
        <w:tc>
          <w:tcPr>
            <w:tcW w:w="22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BDF1B" w14:textId="4EB37A87" w:rsidR="00705884" w:rsidRPr="005F57F8" w:rsidRDefault="00BD4F4C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0,40</w:t>
            </w:r>
            <w:r w:rsidRPr="0029572F">
              <w:rPr>
                <w:rFonts w:ascii="Cambria" w:hAnsi="Cambria"/>
                <w:sz w:val="22"/>
                <w:szCs w:val="22"/>
              </w:rPr>
              <w:t xml:space="preserve"> EUR/m²/mesec</w:t>
            </w:r>
          </w:p>
        </w:tc>
        <w:tc>
          <w:tcPr>
            <w:tcW w:w="2365" w:type="dxa"/>
            <w:tcBorders>
              <w:left w:val="single" w:sz="4" w:space="0" w:color="auto"/>
            </w:tcBorders>
            <w:vAlign w:val="center"/>
          </w:tcPr>
          <w:p w14:paraId="67150E64" w14:textId="341BBBC3" w:rsidR="00705884" w:rsidRPr="005F57F8" w:rsidRDefault="00BD4F4C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0,20</w:t>
            </w:r>
            <w:r w:rsidRPr="0029572F">
              <w:rPr>
                <w:rFonts w:ascii="Cambria" w:hAnsi="Cambria"/>
                <w:sz w:val="22"/>
                <w:szCs w:val="22"/>
              </w:rPr>
              <w:t xml:space="preserve"> EUR/m²/mesec</w:t>
            </w:r>
          </w:p>
        </w:tc>
      </w:tr>
      <w:tr w:rsidR="00BD4F4C" w:rsidRPr="0029572F" w14:paraId="25B00CBF" w14:textId="77777777" w:rsidTr="00E5539A">
        <w:trPr>
          <w:trHeight w:val="1112"/>
          <w:tblCellSpacing w:w="15" w:type="dxa"/>
        </w:trPr>
        <w:tc>
          <w:tcPr>
            <w:tcW w:w="2206" w:type="dxa"/>
            <w:vMerge w:val="restart"/>
            <w:vAlign w:val="center"/>
          </w:tcPr>
          <w:p w14:paraId="610302B8" w14:textId="66386189" w:rsidR="00BD4F4C" w:rsidRDefault="00BD4F4C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Javna površina za letni vrt gostinskega lokala oz. razstavni prostor trgovine</w:t>
            </w:r>
            <w:r w:rsidR="00A64136">
              <w:rPr>
                <w:rFonts w:ascii="Cambria" w:hAnsi="Cambria"/>
                <w:sz w:val="22"/>
                <w:szCs w:val="22"/>
              </w:rPr>
              <w:t>, funkcionalno zemljišče k poslovnemu objektu ipd.</w:t>
            </w:r>
          </w:p>
        </w:tc>
        <w:tc>
          <w:tcPr>
            <w:tcW w:w="1830" w:type="dxa"/>
            <w:shd w:val="clear" w:color="auto" w:fill="D9E2F3" w:themeFill="accent1" w:themeFillTint="33"/>
            <w:vAlign w:val="center"/>
          </w:tcPr>
          <w:p w14:paraId="1D9B2533" w14:textId="77777777" w:rsidR="00BD4F4C" w:rsidRPr="00B62871" w:rsidRDefault="00BD4F4C" w:rsidP="00BD4F4C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B62871">
              <w:rPr>
                <w:rFonts w:ascii="Cambria" w:hAnsi="Cambria"/>
                <w:sz w:val="20"/>
                <w:szCs w:val="20"/>
              </w:rPr>
              <w:t>1. april – 31. oktober</w:t>
            </w:r>
          </w:p>
          <w:p w14:paraId="4B8C3D76" w14:textId="2EA0BD43" w:rsidR="00B62871" w:rsidRPr="00B62871" w:rsidRDefault="00B62871" w:rsidP="00BD4F4C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B62871">
              <w:rPr>
                <w:rFonts w:ascii="Cambria" w:hAnsi="Cambria"/>
                <w:sz w:val="20"/>
                <w:szCs w:val="20"/>
              </w:rPr>
              <w:t>1,50 EUR/m²/mesec</w:t>
            </w:r>
          </w:p>
        </w:tc>
        <w:tc>
          <w:tcPr>
            <w:tcW w:w="2238" w:type="dxa"/>
            <w:tcBorders>
              <w:right w:val="single" w:sz="4" w:space="0" w:color="auto"/>
            </w:tcBorders>
            <w:vAlign w:val="center"/>
          </w:tcPr>
          <w:p w14:paraId="2D52D02F" w14:textId="77777777" w:rsidR="00B62871" w:rsidRPr="00B62871" w:rsidRDefault="00B62871" w:rsidP="00B62871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B62871">
              <w:rPr>
                <w:rFonts w:ascii="Cambria" w:hAnsi="Cambria"/>
                <w:sz w:val="22"/>
                <w:szCs w:val="22"/>
              </w:rPr>
              <w:t>1. april – 31. oktober</w:t>
            </w:r>
          </w:p>
          <w:p w14:paraId="5E1EB1EE" w14:textId="2EEF134B" w:rsidR="00BD4F4C" w:rsidRPr="00B62871" w:rsidRDefault="00A64136" w:rsidP="00B62871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2,20</w:t>
            </w:r>
            <w:r w:rsidR="00B62871" w:rsidRPr="00B62871">
              <w:rPr>
                <w:rFonts w:ascii="Cambria" w:hAnsi="Cambria"/>
                <w:sz w:val="22"/>
                <w:szCs w:val="22"/>
              </w:rPr>
              <w:t xml:space="preserve"> EUR/m²/mesec</w:t>
            </w:r>
          </w:p>
        </w:tc>
        <w:tc>
          <w:tcPr>
            <w:tcW w:w="22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CD6F9" w14:textId="77777777" w:rsidR="00B62871" w:rsidRPr="00B62871" w:rsidRDefault="00B62871" w:rsidP="00B62871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B62871">
              <w:rPr>
                <w:rFonts w:ascii="Cambria" w:hAnsi="Cambria"/>
                <w:sz w:val="22"/>
                <w:szCs w:val="22"/>
              </w:rPr>
              <w:t>1. april – 31. oktober</w:t>
            </w:r>
          </w:p>
          <w:p w14:paraId="5A9CDE09" w14:textId="4E9CFD59" w:rsidR="00BD4F4C" w:rsidRPr="00B62871" w:rsidRDefault="00A64136" w:rsidP="00B62871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2,00</w:t>
            </w:r>
            <w:r w:rsidR="00B62871" w:rsidRPr="00B62871">
              <w:rPr>
                <w:rFonts w:ascii="Cambria" w:hAnsi="Cambria"/>
                <w:sz w:val="22"/>
                <w:szCs w:val="22"/>
              </w:rPr>
              <w:t xml:space="preserve"> EUR/m²/mesec</w:t>
            </w:r>
          </w:p>
        </w:tc>
        <w:tc>
          <w:tcPr>
            <w:tcW w:w="2365" w:type="dxa"/>
            <w:tcBorders>
              <w:left w:val="single" w:sz="4" w:space="0" w:color="auto"/>
            </w:tcBorders>
            <w:vAlign w:val="center"/>
          </w:tcPr>
          <w:p w14:paraId="4001DA9F" w14:textId="77777777" w:rsidR="00B62871" w:rsidRPr="00B62871" w:rsidRDefault="00B62871" w:rsidP="00B62871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B62871">
              <w:rPr>
                <w:rFonts w:ascii="Cambria" w:hAnsi="Cambria"/>
                <w:sz w:val="22"/>
                <w:szCs w:val="22"/>
              </w:rPr>
              <w:t>1. april – 31. oktober</w:t>
            </w:r>
          </w:p>
          <w:p w14:paraId="4EFEF2A9" w14:textId="4ACF4918" w:rsidR="00BD4F4C" w:rsidRPr="00B62871" w:rsidRDefault="00A64136" w:rsidP="00B62871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1,80</w:t>
            </w:r>
            <w:r w:rsidR="00B62871" w:rsidRPr="00B62871">
              <w:rPr>
                <w:rFonts w:ascii="Cambria" w:hAnsi="Cambria"/>
                <w:sz w:val="22"/>
                <w:szCs w:val="22"/>
              </w:rPr>
              <w:t xml:space="preserve"> EUR/m²/mesec</w:t>
            </w:r>
          </w:p>
        </w:tc>
      </w:tr>
      <w:tr w:rsidR="00BD4F4C" w:rsidRPr="0029572F" w14:paraId="51F1DBCE" w14:textId="77777777" w:rsidTr="00E5539A">
        <w:trPr>
          <w:trHeight w:val="354"/>
          <w:tblCellSpacing w:w="15" w:type="dxa"/>
        </w:trPr>
        <w:tc>
          <w:tcPr>
            <w:tcW w:w="2206" w:type="dxa"/>
            <w:vMerge/>
            <w:vAlign w:val="center"/>
          </w:tcPr>
          <w:p w14:paraId="566A8821" w14:textId="77777777" w:rsidR="00BD4F4C" w:rsidRDefault="00BD4F4C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830" w:type="dxa"/>
            <w:shd w:val="clear" w:color="auto" w:fill="D9E2F3" w:themeFill="accent1" w:themeFillTint="33"/>
            <w:vAlign w:val="center"/>
          </w:tcPr>
          <w:p w14:paraId="22789534" w14:textId="77777777" w:rsidR="00BD4F4C" w:rsidRPr="00B62871" w:rsidRDefault="00BD4F4C" w:rsidP="006B3DB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B62871">
              <w:rPr>
                <w:rFonts w:ascii="Cambria" w:hAnsi="Cambria"/>
                <w:sz w:val="20"/>
                <w:szCs w:val="20"/>
              </w:rPr>
              <w:t>1. november – 31. marec</w:t>
            </w:r>
          </w:p>
          <w:p w14:paraId="4FF54C67" w14:textId="4BF2A2BE" w:rsidR="00B62871" w:rsidRPr="00B62871" w:rsidRDefault="00B62871" w:rsidP="006B3DB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B62871">
              <w:rPr>
                <w:rFonts w:ascii="Cambria" w:hAnsi="Cambria"/>
                <w:sz w:val="20"/>
                <w:szCs w:val="20"/>
              </w:rPr>
              <w:t>0,70 EUR/m²/mesec</w:t>
            </w:r>
          </w:p>
        </w:tc>
        <w:tc>
          <w:tcPr>
            <w:tcW w:w="2238" w:type="dxa"/>
            <w:tcBorders>
              <w:right w:val="single" w:sz="4" w:space="0" w:color="auto"/>
            </w:tcBorders>
            <w:vAlign w:val="center"/>
          </w:tcPr>
          <w:p w14:paraId="6413DE4A" w14:textId="77777777" w:rsidR="00B62871" w:rsidRPr="00B62871" w:rsidRDefault="00B62871" w:rsidP="00B62871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B62871">
              <w:rPr>
                <w:rFonts w:ascii="Cambria" w:hAnsi="Cambria"/>
                <w:sz w:val="20"/>
                <w:szCs w:val="20"/>
              </w:rPr>
              <w:t>1. november – 31. marec</w:t>
            </w:r>
          </w:p>
          <w:p w14:paraId="1080F346" w14:textId="6A851246" w:rsidR="00BD4F4C" w:rsidRPr="00B62871" w:rsidRDefault="00A64136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1,10</w:t>
            </w:r>
            <w:r w:rsidR="00B62871" w:rsidRPr="00B62871">
              <w:rPr>
                <w:rFonts w:ascii="Cambria" w:hAnsi="Cambria"/>
                <w:sz w:val="22"/>
                <w:szCs w:val="22"/>
              </w:rPr>
              <w:t xml:space="preserve"> EUR/m²/mesec</w:t>
            </w:r>
          </w:p>
        </w:tc>
        <w:tc>
          <w:tcPr>
            <w:tcW w:w="22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3A10F" w14:textId="77777777" w:rsidR="00B62871" w:rsidRPr="00B62871" w:rsidRDefault="00B62871" w:rsidP="00B62871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B62871">
              <w:rPr>
                <w:rFonts w:ascii="Cambria" w:hAnsi="Cambria"/>
                <w:sz w:val="20"/>
                <w:szCs w:val="20"/>
              </w:rPr>
              <w:t>1. november – 31. marec</w:t>
            </w:r>
          </w:p>
          <w:p w14:paraId="3E016E77" w14:textId="6226DDA2" w:rsidR="00BD4F4C" w:rsidRPr="00B62871" w:rsidRDefault="00A64136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1,00</w:t>
            </w:r>
            <w:r w:rsidR="00B62871" w:rsidRPr="00B62871">
              <w:rPr>
                <w:rFonts w:ascii="Cambria" w:hAnsi="Cambria"/>
                <w:sz w:val="22"/>
                <w:szCs w:val="22"/>
              </w:rPr>
              <w:t xml:space="preserve"> EUR/m²/mesec</w:t>
            </w:r>
          </w:p>
        </w:tc>
        <w:tc>
          <w:tcPr>
            <w:tcW w:w="2365" w:type="dxa"/>
            <w:tcBorders>
              <w:left w:val="single" w:sz="4" w:space="0" w:color="auto"/>
            </w:tcBorders>
            <w:vAlign w:val="center"/>
          </w:tcPr>
          <w:p w14:paraId="1E3BE36C" w14:textId="77777777" w:rsidR="00B62871" w:rsidRPr="00B62871" w:rsidRDefault="00B62871" w:rsidP="00B62871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B62871">
              <w:rPr>
                <w:rFonts w:ascii="Cambria" w:hAnsi="Cambria"/>
                <w:sz w:val="20"/>
                <w:szCs w:val="20"/>
              </w:rPr>
              <w:t>1. november – 31. marec</w:t>
            </w:r>
          </w:p>
          <w:p w14:paraId="57F7A13F" w14:textId="4227A2AD" w:rsidR="00BD4F4C" w:rsidRPr="00B62871" w:rsidRDefault="00A64136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0,90</w:t>
            </w:r>
            <w:r w:rsidR="00B62871" w:rsidRPr="00B62871">
              <w:rPr>
                <w:rFonts w:ascii="Cambria" w:hAnsi="Cambria"/>
                <w:sz w:val="22"/>
                <w:szCs w:val="22"/>
              </w:rPr>
              <w:t xml:space="preserve"> EUR/m²/mesec</w:t>
            </w:r>
          </w:p>
        </w:tc>
      </w:tr>
      <w:tr w:rsidR="0029572F" w:rsidRPr="0029572F" w14:paraId="5E50A082" w14:textId="77777777" w:rsidTr="00B62871">
        <w:trPr>
          <w:trHeight w:val="689"/>
          <w:tblCellSpacing w:w="15" w:type="dxa"/>
        </w:trPr>
        <w:tc>
          <w:tcPr>
            <w:tcW w:w="2206" w:type="dxa"/>
            <w:vAlign w:val="center"/>
            <w:hideMark/>
          </w:tcPr>
          <w:p w14:paraId="58E35612" w14:textId="32C20FB6" w:rsidR="0029572F" w:rsidRPr="0029572F" w:rsidRDefault="0029572F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29572F">
              <w:rPr>
                <w:rFonts w:ascii="Cambria" w:hAnsi="Cambria"/>
                <w:sz w:val="22"/>
                <w:szCs w:val="22"/>
              </w:rPr>
              <w:t>Zemljišče za postavitev premičnega objekta (poslovni, gostinski, i</w:t>
            </w:r>
            <w:r w:rsidR="00A64136">
              <w:rPr>
                <w:rFonts w:ascii="Cambria" w:hAnsi="Cambria"/>
                <w:sz w:val="22"/>
                <w:szCs w:val="22"/>
              </w:rPr>
              <w:t>pd.</w:t>
            </w:r>
            <w:r w:rsidRPr="0029572F">
              <w:rPr>
                <w:rFonts w:ascii="Cambria" w:hAnsi="Cambria"/>
                <w:sz w:val="22"/>
                <w:szCs w:val="22"/>
              </w:rPr>
              <w:t>)</w:t>
            </w:r>
          </w:p>
        </w:tc>
        <w:tc>
          <w:tcPr>
            <w:tcW w:w="1830" w:type="dxa"/>
            <w:shd w:val="clear" w:color="auto" w:fill="D9E2F3" w:themeFill="accent1" w:themeFillTint="33"/>
            <w:vAlign w:val="center"/>
            <w:hideMark/>
          </w:tcPr>
          <w:p w14:paraId="2469DD0A" w14:textId="77777777" w:rsidR="0029572F" w:rsidRPr="0029572F" w:rsidRDefault="0029572F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29572F">
              <w:rPr>
                <w:rFonts w:ascii="Cambria" w:hAnsi="Cambria"/>
                <w:sz w:val="22"/>
                <w:szCs w:val="22"/>
              </w:rPr>
              <w:t>1,50 EUR/m²/mesec</w:t>
            </w:r>
          </w:p>
        </w:tc>
        <w:tc>
          <w:tcPr>
            <w:tcW w:w="2238" w:type="dxa"/>
            <w:vAlign w:val="center"/>
            <w:hideMark/>
          </w:tcPr>
          <w:p w14:paraId="0C517CB6" w14:textId="77777777" w:rsidR="0029572F" w:rsidRPr="0029572F" w:rsidRDefault="0029572F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29572F">
              <w:rPr>
                <w:rFonts w:ascii="Cambria" w:hAnsi="Cambria"/>
                <w:sz w:val="22"/>
                <w:szCs w:val="22"/>
              </w:rPr>
              <w:t>5,00 EUR/m²/mesec</w:t>
            </w:r>
          </w:p>
        </w:tc>
        <w:tc>
          <w:tcPr>
            <w:tcW w:w="2238" w:type="dxa"/>
            <w:vAlign w:val="center"/>
            <w:hideMark/>
          </w:tcPr>
          <w:p w14:paraId="2D2A0ED0" w14:textId="77777777" w:rsidR="0029572F" w:rsidRPr="0029572F" w:rsidRDefault="0029572F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29572F">
              <w:rPr>
                <w:rFonts w:ascii="Cambria" w:hAnsi="Cambria"/>
                <w:sz w:val="22"/>
                <w:szCs w:val="22"/>
              </w:rPr>
              <w:t>3,20 EUR/m²/mesec</w:t>
            </w:r>
          </w:p>
        </w:tc>
        <w:tc>
          <w:tcPr>
            <w:tcW w:w="2365" w:type="dxa"/>
            <w:vAlign w:val="center"/>
            <w:hideMark/>
          </w:tcPr>
          <w:p w14:paraId="4186F9FC" w14:textId="77777777" w:rsidR="0029572F" w:rsidRPr="0029572F" w:rsidRDefault="0029572F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29572F">
              <w:rPr>
                <w:rFonts w:ascii="Cambria" w:hAnsi="Cambria"/>
                <w:sz w:val="22"/>
                <w:szCs w:val="22"/>
              </w:rPr>
              <w:t>2,30 EUR/m²/mesec</w:t>
            </w:r>
          </w:p>
        </w:tc>
      </w:tr>
      <w:tr w:rsidR="00131359" w:rsidRPr="00131359" w14:paraId="112F6218" w14:textId="77777777" w:rsidTr="00B62871">
        <w:trPr>
          <w:trHeight w:val="689"/>
          <w:tblCellSpacing w:w="15" w:type="dxa"/>
        </w:trPr>
        <w:tc>
          <w:tcPr>
            <w:tcW w:w="2206" w:type="dxa"/>
            <w:vMerge w:val="restart"/>
            <w:vAlign w:val="center"/>
            <w:hideMark/>
          </w:tcPr>
          <w:p w14:paraId="562A8240" w14:textId="59E194D4" w:rsidR="00B62871" w:rsidRPr="00131359" w:rsidRDefault="00B62871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lastRenderedPageBreak/>
              <w:t xml:space="preserve">Zemljišče za postavitev premičnega objekta z vodo in elektriko </w:t>
            </w:r>
          </w:p>
        </w:tc>
        <w:tc>
          <w:tcPr>
            <w:tcW w:w="1830" w:type="dxa"/>
            <w:vMerge w:val="restart"/>
            <w:shd w:val="clear" w:color="auto" w:fill="D9E2F3" w:themeFill="accent1" w:themeFillTint="33"/>
            <w:vAlign w:val="center"/>
            <w:hideMark/>
          </w:tcPr>
          <w:p w14:paraId="37D3C816" w14:textId="4FCAA8A5" w:rsidR="00B62871" w:rsidRPr="00131359" w:rsidRDefault="00B62871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 xml:space="preserve">110,00 </w:t>
            </w:r>
          </w:p>
        </w:tc>
        <w:tc>
          <w:tcPr>
            <w:tcW w:w="2238" w:type="dxa"/>
            <w:vAlign w:val="center"/>
            <w:hideMark/>
          </w:tcPr>
          <w:p w14:paraId="52AFD0FA" w14:textId="40C75774" w:rsidR="00B62871" w:rsidRPr="00131359" w:rsidRDefault="00B62871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 xml:space="preserve">1. april – 31. oktober </w:t>
            </w:r>
            <w:r w:rsidR="00A64136" w:rsidRPr="00131359">
              <w:rPr>
                <w:rFonts w:ascii="Cambria" w:hAnsi="Cambria"/>
                <w:sz w:val="22"/>
                <w:szCs w:val="22"/>
              </w:rPr>
              <w:t>25</w:t>
            </w:r>
            <w:r w:rsidRPr="00131359">
              <w:rPr>
                <w:rFonts w:ascii="Cambria" w:hAnsi="Cambria"/>
                <w:sz w:val="22"/>
                <w:szCs w:val="22"/>
              </w:rPr>
              <w:t>,00</w:t>
            </w:r>
            <w:r w:rsidRPr="00131359">
              <w:rPr>
                <w:rFonts w:ascii="Cambria" w:hAnsi="Cambria"/>
                <w:sz w:val="20"/>
                <w:szCs w:val="20"/>
              </w:rPr>
              <w:t xml:space="preserve"> EUR/m²/mesec</w:t>
            </w:r>
          </w:p>
        </w:tc>
        <w:tc>
          <w:tcPr>
            <w:tcW w:w="2238" w:type="dxa"/>
            <w:vAlign w:val="center"/>
            <w:hideMark/>
          </w:tcPr>
          <w:p w14:paraId="3DF0F09F" w14:textId="54913608" w:rsidR="00B62871" w:rsidRPr="00131359" w:rsidRDefault="00B62871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 xml:space="preserve">1. april – 31. oktober </w:t>
            </w:r>
            <w:r w:rsidR="00A64136" w:rsidRPr="00131359">
              <w:rPr>
                <w:rFonts w:ascii="Cambria" w:hAnsi="Cambria"/>
                <w:sz w:val="22"/>
                <w:szCs w:val="22"/>
              </w:rPr>
              <w:t>20</w:t>
            </w:r>
            <w:r w:rsidRPr="00131359">
              <w:rPr>
                <w:rFonts w:ascii="Cambria" w:hAnsi="Cambria"/>
                <w:sz w:val="22"/>
                <w:szCs w:val="22"/>
              </w:rPr>
              <w:t>,00</w:t>
            </w:r>
            <w:r w:rsidRPr="00131359">
              <w:rPr>
                <w:rFonts w:ascii="Cambria" w:hAnsi="Cambria"/>
                <w:sz w:val="20"/>
                <w:szCs w:val="20"/>
              </w:rPr>
              <w:t xml:space="preserve"> EUR/m²/mesec</w:t>
            </w:r>
          </w:p>
        </w:tc>
        <w:tc>
          <w:tcPr>
            <w:tcW w:w="2365" w:type="dxa"/>
            <w:vAlign w:val="center"/>
            <w:hideMark/>
          </w:tcPr>
          <w:p w14:paraId="5F4BC985" w14:textId="6C265973" w:rsidR="00B62871" w:rsidRPr="00131359" w:rsidRDefault="00B62871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1. april – 31. oktober 1</w:t>
            </w:r>
            <w:r w:rsidR="00A64136" w:rsidRPr="00131359">
              <w:rPr>
                <w:rFonts w:ascii="Cambria" w:hAnsi="Cambria"/>
                <w:sz w:val="22"/>
                <w:szCs w:val="22"/>
              </w:rPr>
              <w:t>5</w:t>
            </w:r>
            <w:r w:rsidRPr="00131359">
              <w:rPr>
                <w:rFonts w:ascii="Cambria" w:hAnsi="Cambria"/>
                <w:sz w:val="22"/>
                <w:szCs w:val="22"/>
              </w:rPr>
              <w:t>,00</w:t>
            </w:r>
            <w:r w:rsidRPr="00131359">
              <w:rPr>
                <w:rFonts w:ascii="Cambria" w:hAnsi="Cambria"/>
                <w:sz w:val="20"/>
                <w:szCs w:val="20"/>
              </w:rPr>
              <w:t xml:space="preserve"> EUR/m²/mesec</w:t>
            </w:r>
          </w:p>
        </w:tc>
      </w:tr>
      <w:tr w:rsidR="00131359" w:rsidRPr="00131359" w14:paraId="1159BB1E" w14:textId="77777777" w:rsidTr="00B62871">
        <w:trPr>
          <w:trHeight w:val="689"/>
          <w:tblCellSpacing w:w="15" w:type="dxa"/>
        </w:trPr>
        <w:tc>
          <w:tcPr>
            <w:tcW w:w="2206" w:type="dxa"/>
            <w:vMerge/>
            <w:vAlign w:val="center"/>
          </w:tcPr>
          <w:p w14:paraId="2CD17FEC" w14:textId="77777777" w:rsidR="00B62871" w:rsidRPr="00131359" w:rsidRDefault="00B62871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830" w:type="dxa"/>
            <w:vMerge/>
            <w:shd w:val="clear" w:color="auto" w:fill="D9E2F3" w:themeFill="accent1" w:themeFillTint="33"/>
            <w:vAlign w:val="center"/>
          </w:tcPr>
          <w:p w14:paraId="7C2552C7" w14:textId="77777777" w:rsidR="00B62871" w:rsidRPr="00131359" w:rsidRDefault="00B62871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238" w:type="dxa"/>
            <w:vAlign w:val="center"/>
          </w:tcPr>
          <w:p w14:paraId="03F0BCB0" w14:textId="77777777" w:rsidR="00B62871" w:rsidRPr="00131359" w:rsidRDefault="00B62871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1. november – 31. marec</w:t>
            </w:r>
          </w:p>
          <w:p w14:paraId="3EE59886" w14:textId="00DD9197" w:rsidR="00B62871" w:rsidRPr="00131359" w:rsidRDefault="00A64136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12,50</w:t>
            </w:r>
            <w:r w:rsidR="00B62871" w:rsidRPr="00131359">
              <w:rPr>
                <w:rFonts w:ascii="Cambria" w:hAnsi="Cambria"/>
                <w:sz w:val="20"/>
                <w:szCs w:val="20"/>
              </w:rPr>
              <w:t xml:space="preserve"> EUR/m²/mesec</w:t>
            </w:r>
          </w:p>
        </w:tc>
        <w:tc>
          <w:tcPr>
            <w:tcW w:w="2238" w:type="dxa"/>
            <w:vAlign w:val="center"/>
          </w:tcPr>
          <w:p w14:paraId="7AF925D0" w14:textId="77777777" w:rsidR="00B62871" w:rsidRPr="00131359" w:rsidRDefault="00B62871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1. november – 31. marec</w:t>
            </w:r>
          </w:p>
          <w:p w14:paraId="09192CD1" w14:textId="3629ACC8" w:rsidR="00B62871" w:rsidRPr="00131359" w:rsidRDefault="00A64136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10,00</w:t>
            </w:r>
            <w:r w:rsidR="00B62871" w:rsidRPr="00131359">
              <w:rPr>
                <w:rFonts w:ascii="Cambria" w:hAnsi="Cambria"/>
                <w:sz w:val="22"/>
                <w:szCs w:val="22"/>
              </w:rPr>
              <w:t xml:space="preserve"> </w:t>
            </w:r>
            <w:r w:rsidR="00B62871" w:rsidRPr="00131359">
              <w:rPr>
                <w:rFonts w:ascii="Cambria" w:hAnsi="Cambria"/>
                <w:sz w:val="20"/>
                <w:szCs w:val="20"/>
              </w:rPr>
              <w:t>EUR/m²/mesec</w:t>
            </w:r>
          </w:p>
        </w:tc>
        <w:tc>
          <w:tcPr>
            <w:tcW w:w="2365" w:type="dxa"/>
            <w:vAlign w:val="center"/>
          </w:tcPr>
          <w:p w14:paraId="1D7B8CD8" w14:textId="77777777" w:rsidR="00B62871" w:rsidRPr="00131359" w:rsidRDefault="00B62871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1. november – 31. marec</w:t>
            </w:r>
          </w:p>
          <w:p w14:paraId="25D90320" w14:textId="02B4D3C3" w:rsidR="00B62871" w:rsidRPr="00131359" w:rsidRDefault="00A64136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7,50</w:t>
            </w:r>
            <w:r w:rsidR="00B62871" w:rsidRPr="00131359">
              <w:rPr>
                <w:rFonts w:ascii="Cambria" w:hAnsi="Cambria"/>
                <w:sz w:val="22"/>
                <w:szCs w:val="22"/>
              </w:rPr>
              <w:t xml:space="preserve"> </w:t>
            </w:r>
            <w:r w:rsidR="00B62871" w:rsidRPr="00131359">
              <w:rPr>
                <w:rFonts w:ascii="Cambria" w:hAnsi="Cambria"/>
                <w:sz w:val="20"/>
                <w:szCs w:val="20"/>
              </w:rPr>
              <w:t>EUR/m²/mesec</w:t>
            </w:r>
          </w:p>
        </w:tc>
      </w:tr>
      <w:tr w:rsidR="00131359" w:rsidRPr="00131359" w14:paraId="3921F9E5" w14:textId="77777777" w:rsidTr="00B62871">
        <w:trPr>
          <w:trHeight w:val="708"/>
          <w:tblCellSpacing w:w="15" w:type="dxa"/>
        </w:trPr>
        <w:tc>
          <w:tcPr>
            <w:tcW w:w="2206" w:type="dxa"/>
            <w:vMerge w:val="restart"/>
            <w:vAlign w:val="center"/>
            <w:hideMark/>
          </w:tcPr>
          <w:p w14:paraId="61D2E957" w14:textId="12860813" w:rsidR="00B62871" w:rsidRPr="00131359" w:rsidRDefault="00B62871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 xml:space="preserve">Zemljišče in premični objekt z vodo in elektriko </w:t>
            </w:r>
          </w:p>
        </w:tc>
        <w:tc>
          <w:tcPr>
            <w:tcW w:w="1830" w:type="dxa"/>
            <w:vMerge w:val="restart"/>
            <w:shd w:val="clear" w:color="auto" w:fill="D9E2F3" w:themeFill="accent1" w:themeFillTint="33"/>
            <w:vAlign w:val="center"/>
            <w:hideMark/>
          </w:tcPr>
          <w:p w14:paraId="734E9867" w14:textId="42BE19BC" w:rsidR="00B62871" w:rsidRPr="00131359" w:rsidRDefault="00B62871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220,00 EUR/mesec</w:t>
            </w:r>
          </w:p>
        </w:tc>
        <w:tc>
          <w:tcPr>
            <w:tcW w:w="2238" w:type="dxa"/>
            <w:vAlign w:val="center"/>
            <w:hideMark/>
          </w:tcPr>
          <w:p w14:paraId="2EB5FC9F" w14:textId="77777777" w:rsidR="00B62871" w:rsidRPr="00131359" w:rsidRDefault="00B62871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 xml:space="preserve">1. april – 31. oktober </w:t>
            </w:r>
          </w:p>
          <w:p w14:paraId="2939938B" w14:textId="47F7C80D" w:rsidR="00B62871" w:rsidRPr="00131359" w:rsidRDefault="00B62871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2</w:t>
            </w:r>
            <w:r w:rsidR="00A64136" w:rsidRPr="00131359">
              <w:rPr>
                <w:rFonts w:ascii="Cambria" w:hAnsi="Cambria"/>
                <w:sz w:val="22"/>
                <w:szCs w:val="22"/>
              </w:rPr>
              <w:t>50</w:t>
            </w:r>
            <w:r w:rsidRPr="00131359">
              <w:rPr>
                <w:rFonts w:ascii="Cambria" w:hAnsi="Cambria"/>
                <w:sz w:val="22"/>
                <w:szCs w:val="22"/>
              </w:rPr>
              <w:t>,00 EUR/mesec</w:t>
            </w:r>
          </w:p>
        </w:tc>
        <w:tc>
          <w:tcPr>
            <w:tcW w:w="2238" w:type="dxa"/>
            <w:vAlign w:val="center"/>
            <w:hideMark/>
          </w:tcPr>
          <w:p w14:paraId="6EC6F719" w14:textId="77777777" w:rsidR="00B62871" w:rsidRPr="00131359" w:rsidRDefault="00B62871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1. april – 31. oktober</w:t>
            </w:r>
          </w:p>
          <w:p w14:paraId="20DDF32C" w14:textId="4CF94983" w:rsidR="00032089" w:rsidRPr="00131359" w:rsidRDefault="00032089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2</w:t>
            </w:r>
            <w:r w:rsidR="00A64136" w:rsidRPr="00131359">
              <w:rPr>
                <w:rFonts w:ascii="Cambria" w:hAnsi="Cambria"/>
                <w:sz w:val="22"/>
                <w:szCs w:val="22"/>
              </w:rPr>
              <w:t>50</w:t>
            </w:r>
            <w:r w:rsidRPr="00131359">
              <w:rPr>
                <w:rFonts w:ascii="Cambria" w:hAnsi="Cambria"/>
                <w:sz w:val="22"/>
                <w:szCs w:val="22"/>
              </w:rPr>
              <w:t>,00 EUR/mesec</w:t>
            </w:r>
          </w:p>
        </w:tc>
        <w:tc>
          <w:tcPr>
            <w:tcW w:w="2365" w:type="dxa"/>
            <w:vAlign w:val="center"/>
            <w:hideMark/>
          </w:tcPr>
          <w:p w14:paraId="00ABDB8A" w14:textId="77777777" w:rsidR="00B62871" w:rsidRPr="00131359" w:rsidRDefault="00B62871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1. april – 31. oktober</w:t>
            </w:r>
          </w:p>
          <w:p w14:paraId="7DC690E2" w14:textId="62BCBA23" w:rsidR="00032089" w:rsidRPr="00131359" w:rsidRDefault="00A64136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220</w:t>
            </w:r>
            <w:r w:rsidR="00032089" w:rsidRPr="00131359">
              <w:rPr>
                <w:rFonts w:ascii="Cambria" w:hAnsi="Cambria"/>
                <w:sz w:val="22"/>
                <w:szCs w:val="22"/>
              </w:rPr>
              <w:t>,00 EUR/mesec</w:t>
            </w:r>
          </w:p>
        </w:tc>
      </w:tr>
      <w:tr w:rsidR="00131359" w:rsidRPr="00131359" w14:paraId="3A56DACC" w14:textId="77777777" w:rsidTr="00B62871">
        <w:trPr>
          <w:trHeight w:val="708"/>
          <w:tblCellSpacing w:w="15" w:type="dxa"/>
        </w:trPr>
        <w:tc>
          <w:tcPr>
            <w:tcW w:w="2206" w:type="dxa"/>
            <w:vMerge/>
            <w:vAlign w:val="center"/>
          </w:tcPr>
          <w:p w14:paraId="2EF671F1" w14:textId="77777777" w:rsidR="00B62871" w:rsidRPr="00131359" w:rsidRDefault="00B62871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830" w:type="dxa"/>
            <w:vMerge/>
            <w:shd w:val="clear" w:color="auto" w:fill="D9E2F3" w:themeFill="accent1" w:themeFillTint="33"/>
            <w:vAlign w:val="center"/>
          </w:tcPr>
          <w:p w14:paraId="3F7DFB8C" w14:textId="77777777" w:rsidR="00B62871" w:rsidRPr="00131359" w:rsidRDefault="00B62871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238" w:type="dxa"/>
            <w:vAlign w:val="center"/>
          </w:tcPr>
          <w:p w14:paraId="38188C92" w14:textId="77777777" w:rsidR="00B62871" w:rsidRPr="00131359" w:rsidRDefault="00B62871" w:rsidP="00B62871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1. november – 31. marec</w:t>
            </w:r>
          </w:p>
          <w:p w14:paraId="5F281142" w14:textId="764F0EA8" w:rsidR="00B62871" w:rsidRPr="00131359" w:rsidRDefault="00B62871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1</w:t>
            </w:r>
            <w:r w:rsidR="00A64136" w:rsidRPr="00131359">
              <w:rPr>
                <w:rFonts w:ascii="Cambria" w:hAnsi="Cambria"/>
                <w:sz w:val="22"/>
                <w:szCs w:val="22"/>
              </w:rPr>
              <w:t>25</w:t>
            </w:r>
            <w:r w:rsidRPr="00131359">
              <w:rPr>
                <w:rFonts w:ascii="Cambria" w:hAnsi="Cambria"/>
                <w:sz w:val="22"/>
                <w:szCs w:val="22"/>
              </w:rPr>
              <w:t>,00 EUR/mesec</w:t>
            </w:r>
          </w:p>
        </w:tc>
        <w:tc>
          <w:tcPr>
            <w:tcW w:w="2238" w:type="dxa"/>
            <w:vAlign w:val="center"/>
          </w:tcPr>
          <w:p w14:paraId="20D58CEA" w14:textId="77777777" w:rsidR="00B62871" w:rsidRPr="00131359" w:rsidRDefault="00B62871" w:rsidP="00B62871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1. november – 31. marec</w:t>
            </w:r>
          </w:p>
          <w:p w14:paraId="1F2B044B" w14:textId="2D196887" w:rsidR="00B62871" w:rsidRPr="00131359" w:rsidRDefault="00032089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1</w:t>
            </w:r>
            <w:r w:rsidR="00A64136" w:rsidRPr="00131359">
              <w:rPr>
                <w:rFonts w:ascii="Cambria" w:hAnsi="Cambria"/>
                <w:sz w:val="22"/>
                <w:szCs w:val="22"/>
              </w:rPr>
              <w:t>25</w:t>
            </w:r>
            <w:r w:rsidRPr="00131359">
              <w:rPr>
                <w:rFonts w:ascii="Cambria" w:hAnsi="Cambria"/>
                <w:sz w:val="22"/>
                <w:szCs w:val="22"/>
              </w:rPr>
              <w:t>,00 EUR/mesec</w:t>
            </w:r>
          </w:p>
        </w:tc>
        <w:tc>
          <w:tcPr>
            <w:tcW w:w="2365" w:type="dxa"/>
            <w:vAlign w:val="center"/>
          </w:tcPr>
          <w:p w14:paraId="3B8BB89C" w14:textId="77777777" w:rsidR="00B62871" w:rsidRPr="00131359" w:rsidRDefault="00B62871" w:rsidP="00B62871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1. november – 31. marec</w:t>
            </w:r>
          </w:p>
          <w:p w14:paraId="505079A0" w14:textId="03505EE0" w:rsidR="00B62871" w:rsidRPr="00131359" w:rsidRDefault="00A64136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110</w:t>
            </w:r>
            <w:r w:rsidR="00032089" w:rsidRPr="00131359">
              <w:rPr>
                <w:rFonts w:ascii="Cambria" w:hAnsi="Cambria"/>
                <w:sz w:val="22"/>
                <w:szCs w:val="22"/>
              </w:rPr>
              <w:t>,00 EUR/mesec</w:t>
            </w:r>
          </w:p>
        </w:tc>
      </w:tr>
      <w:tr w:rsidR="00131359" w:rsidRPr="00131359" w14:paraId="42A3CF3C" w14:textId="77777777" w:rsidTr="00131359">
        <w:trPr>
          <w:trHeight w:val="708"/>
          <w:tblCellSpacing w:w="15" w:type="dxa"/>
        </w:trPr>
        <w:tc>
          <w:tcPr>
            <w:tcW w:w="2206" w:type="dxa"/>
            <w:vAlign w:val="center"/>
            <w:hideMark/>
          </w:tcPr>
          <w:p w14:paraId="677C9384" w14:textId="77777777" w:rsidR="0029572F" w:rsidRPr="00131359" w:rsidRDefault="0029572F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Garaža</w:t>
            </w:r>
          </w:p>
        </w:tc>
        <w:tc>
          <w:tcPr>
            <w:tcW w:w="1830" w:type="dxa"/>
            <w:shd w:val="clear" w:color="auto" w:fill="D9E2F3" w:themeFill="accent1" w:themeFillTint="33"/>
            <w:vAlign w:val="center"/>
            <w:hideMark/>
          </w:tcPr>
          <w:p w14:paraId="31341A2D" w14:textId="77777777" w:rsidR="0029572F" w:rsidRPr="00131359" w:rsidRDefault="0029572F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35,00 EUR/enota/mesec</w:t>
            </w:r>
          </w:p>
        </w:tc>
        <w:tc>
          <w:tcPr>
            <w:tcW w:w="2238" w:type="dxa"/>
            <w:vAlign w:val="center"/>
            <w:hideMark/>
          </w:tcPr>
          <w:p w14:paraId="36DD076A" w14:textId="77777777" w:rsidR="0029572F" w:rsidRPr="00131359" w:rsidRDefault="0029572F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50,00 EUR/enota/mesec</w:t>
            </w:r>
          </w:p>
        </w:tc>
        <w:tc>
          <w:tcPr>
            <w:tcW w:w="2238" w:type="dxa"/>
            <w:vAlign w:val="center"/>
            <w:hideMark/>
          </w:tcPr>
          <w:p w14:paraId="587249E5" w14:textId="77777777" w:rsidR="0029572F" w:rsidRPr="00131359" w:rsidRDefault="0029572F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40,00 EUR/enota/mesec</w:t>
            </w:r>
          </w:p>
        </w:tc>
        <w:tc>
          <w:tcPr>
            <w:tcW w:w="2365" w:type="dxa"/>
            <w:vAlign w:val="center"/>
            <w:hideMark/>
          </w:tcPr>
          <w:p w14:paraId="3389AE9C" w14:textId="77777777" w:rsidR="0029572F" w:rsidRPr="00131359" w:rsidRDefault="0029572F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40,00 EUR/enota/mesec</w:t>
            </w:r>
          </w:p>
        </w:tc>
      </w:tr>
      <w:tr w:rsidR="00131359" w:rsidRPr="00131359" w14:paraId="2A72AF55" w14:textId="77777777" w:rsidTr="00131359">
        <w:trPr>
          <w:trHeight w:val="689"/>
          <w:tblCellSpacing w:w="15" w:type="dxa"/>
        </w:trPr>
        <w:tc>
          <w:tcPr>
            <w:tcW w:w="2206" w:type="dxa"/>
            <w:vAlign w:val="center"/>
            <w:hideMark/>
          </w:tcPr>
          <w:p w14:paraId="2151F7E8" w14:textId="77777777" w:rsidR="0029572F" w:rsidRPr="00131359" w:rsidRDefault="0029572F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Pokrita parkirišča (boksi)</w:t>
            </w:r>
          </w:p>
        </w:tc>
        <w:tc>
          <w:tcPr>
            <w:tcW w:w="1830" w:type="dxa"/>
            <w:shd w:val="clear" w:color="auto" w:fill="D9E2F3" w:themeFill="accent1" w:themeFillTint="33"/>
            <w:vAlign w:val="center"/>
            <w:hideMark/>
          </w:tcPr>
          <w:p w14:paraId="60A04137" w14:textId="77777777" w:rsidR="0029572F" w:rsidRPr="00131359" w:rsidRDefault="0029572F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20,00 EUR/enota/mesec</w:t>
            </w:r>
          </w:p>
        </w:tc>
        <w:tc>
          <w:tcPr>
            <w:tcW w:w="2238" w:type="dxa"/>
            <w:vAlign w:val="center"/>
            <w:hideMark/>
          </w:tcPr>
          <w:p w14:paraId="7EF2D52F" w14:textId="77777777" w:rsidR="0029572F" w:rsidRPr="00131359" w:rsidRDefault="0029572F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30,00 EUR/enota/mesec</w:t>
            </w:r>
          </w:p>
        </w:tc>
        <w:tc>
          <w:tcPr>
            <w:tcW w:w="2238" w:type="dxa"/>
            <w:vAlign w:val="center"/>
            <w:hideMark/>
          </w:tcPr>
          <w:p w14:paraId="44E97618" w14:textId="77777777" w:rsidR="0029572F" w:rsidRPr="00131359" w:rsidRDefault="0029572F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30,00 EUR/enota/mesec</w:t>
            </w:r>
          </w:p>
        </w:tc>
        <w:tc>
          <w:tcPr>
            <w:tcW w:w="2365" w:type="dxa"/>
            <w:vAlign w:val="center"/>
            <w:hideMark/>
          </w:tcPr>
          <w:p w14:paraId="4B6440AC" w14:textId="77777777" w:rsidR="0029572F" w:rsidRPr="00131359" w:rsidRDefault="0029572F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30,00 EUR/enota/mesec</w:t>
            </w:r>
          </w:p>
        </w:tc>
      </w:tr>
      <w:tr w:rsidR="00131359" w:rsidRPr="00131359" w14:paraId="0297877A" w14:textId="77777777" w:rsidTr="00131359">
        <w:trPr>
          <w:trHeight w:val="689"/>
          <w:tblCellSpacing w:w="15" w:type="dxa"/>
        </w:trPr>
        <w:tc>
          <w:tcPr>
            <w:tcW w:w="2206" w:type="dxa"/>
            <w:vAlign w:val="center"/>
            <w:hideMark/>
          </w:tcPr>
          <w:p w14:paraId="0CBD1B69" w14:textId="77777777" w:rsidR="0029572F" w:rsidRPr="00131359" w:rsidRDefault="0029572F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Odprta parkirišča (boksi)</w:t>
            </w:r>
          </w:p>
        </w:tc>
        <w:tc>
          <w:tcPr>
            <w:tcW w:w="1830" w:type="dxa"/>
            <w:shd w:val="clear" w:color="auto" w:fill="D9E2F3" w:themeFill="accent1" w:themeFillTint="33"/>
            <w:vAlign w:val="center"/>
            <w:hideMark/>
          </w:tcPr>
          <w:p w14:paraId="4DD14237" w14:textId="77777777" w:rsidR="0029572F" w:rsidRPr="00131359" w:rsidRDefault="0029572F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15,00 EUR/enota/mesec</w:t>
            </w:r>
          </w:p>
        </w:tc>
        <w:tc>
          <w:tcPr>
            <w:tcW w:w="2238" w:type="dxa"/>
            <w:vAlign w:val="center"/>
            <w:hideMark/>
          </w:tcPr>
          <w:p w14:paraId="6FE62539" w14:textId="77777777" w:rsidR="0029572F" w:rsidRPr="00131359" w:rsidRDefault="0029572F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20,00 EUR/enota/mesec</w:t>
            </w:r>
          </w:p>
        </w:tc>
        <w:tc>
          <w:tcPr>
            <w:tcW w:w="2238" w:type="dxa"/>
            <w:vAlign w:val="center"/>
            <w:hideMark/>
          </w:tcPr>
          <w:p w14:paraId="6B2EF577" w14:textId="77777777" w:rsidR="0029572F" w:rsidRPr="00131359" w:rsidRDefault="0029572F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20,00 EUR/enota/mesec</w:t>
            </w:r>
          </w:p>
        </w:tc>
        <w:tc>
          <w:tcPr>
            <w:tcW w:w="2365" w:type="dxa"/>
            <w:vAlign w:val="center"/>
            <w:hideMark/>
          </w:tcPr>
          <w:p w14:paraId="038BB684" w14:textId="77777777" w:rsidR="0029572F" w:rsidRPr="00131359" w:rsidRDefault="0029572F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20,00 EUR/enota/mesec</w:t>
            </w:r>
          </w:p>
        </w:tc>
      </w:tr>
      <w:tr w:rsidR="00131359" w:rsidRPr="00131359" w14:paraId="49AC1497" w14:textId="77777777" w:rsidTr="00B62871">
        <w:trPr>
          <w:trHeight w:val="1044"/>
          <w:tblCellSpacing w:w="15" w:type="dxa"/>
        </w:trPr>
        <w:tc>
          <w:tcPr>
            <w:tcW w:w="2206" w:type="dxa"/>
            <w:vAlign w:val="center"/>
            <w:hideMark/>
          </w:tcPr>
          <w:p w14:paraId="0A351749" w14:textId="2CC7BBE2" w:rsidR="0029572F" w:rsidRPr="00131359" w:rsidRDefault="0029572F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Območja ostalih dejavnosti (</w:t>
            </w:r>
            <w:r w:rsidR="005F57F8" w:rsidRPr="00131359">
              <w:rPr>
                <w:rFonts w:ascii="Cambria" w:hAnsi="Cambria"/>
                <w:sz w:val="22"/>
                <w:szCs w:val="22"/>
              </w:rPr>
              <w:t>npr. snemanja, prireditve ipd.</w:t>
            </w:r>
            <w:r w:rsidRPr="00131359">
              <w:rPr>
                <w:rFonts w:ascii="Cambria" w:hAnsi="Cambria"/>
                <w:sz w:val="22"/>
                <w:szCs w:val="22"/>
              </w:rPr>
              <w:t>)</w:t>
            </w:r>
          </w:p>
        </w:tc>
        <w:tc>
          <w:tcPr>
            <w:tcW w:w="1830" w:type="dxa"/>
            <w:shd w:val="clear" w:color="auto" w:fill="D9E2F3" w:themeFill="accent1" w:themeFillTint="33"/>
            <w:vAlign w:val="center"/>
            <w:hideMark/>
          </w:tcPr>
          <w:p w14:paraId="31CAF555" w14:textId="77777777" w:rsidR="0029572F" w:rsidRPr="00131359" w:rsidRDefault="0029572F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0,025 EUR/m²/mesec</w:t>
            </w:r>
          </w:p>
        </w:tc>
        <w:tc>
          <w:tcPr>
            <w:tcW w:w="6901" w:type="dxa"/>
            <w:gridSpan w:val="3"/>
            <w:vAlign w:val="center"/>
            <w:hideMark/>
          </w:tcPr>
          <w:p w14:paraId="0DBC8F92" w14:textId="1EC96BDC" w:rsidR="0029572F" w:rsidRPr="00131359" w:rsidRDefault="0029572F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do 100 m²: 60 EUR/dan,</w:t>
            </w:r>
            <w:r w:rsidRPr="00131359">
              <w:rPr>
                <w:rFonts w:ascii="Cambria" w:hAnsi="Cambria"/>
                <w:sz w:val="22"/>
                <w:szCs w:val="22"/>
              </w:rPr>
              <w:br/>
              <w:t>100-500 m²: 300 EUR</w:t>
            </w:r>
            <w:r w:rsidR="005F57F8" w:rsidRPr="00131359">
              <w:rPr>
                <w:rFonts w:ascii="Cambria" w:hAnsi="Cambria"/>
                <w:sz w:val="22"/>
                <w:szCs w:val="22"/>
              </w:rPr>
              <w:t>/dan</w:t>
            </w:r>
            <w:r w:rsidRPr="00131359">
              <w:rPr>
                <w:rFonts w:ascii="Cambria" w:hAnsi="Cambria"/>
                <w:sz w:val="22"/>
                <w:szCs w:val="22"/>
              </w:rPr>
              <w:br/>
              <w:t>nad 500 m²: 500 EUR</w:t>
            </w:r>
            <w:r w:rsidR="005F57F8" w:rsidRPr="00131359">
              <w:rPr>
                <w:rFonts w:ascii="Cambria" w:hAnsi="Cambria"/>
                <w:sz w:val="22"/>
                <w:szCs w:val="22"/>
              </w:rPr>
              <w:t>/dan</w:t>
            </w:r>
          </w:p>
        </w:tc>
      </w:tr>
      <w:tr w:rsidR="00131359" w:rsidRPr="00131359" w14:paraId="02838128" w14:textId="77777777" w:rsidTr="00B62871">
        <w:trPr>
          <w:trHeight w:val="689"/>
          <w:tblCellSpacing w:w="15" w:type="dxa"/>
        </w:trPr>
        <w:tc>
          <w:tcPr>
            <w:tcW w:w="2206" w:type="dxa"/>
            <w:vAlign w:val="center"/>
            <w:hideMark/>
          </w:tcPr>
          <w:p w14:paraId="699EB1F4" w14:textId="1EE71C5F" w:rsidR="0029572F" w:rsidRPr="00131359" w:rsidRDefault="00A64136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Najem</w:t>
            </w:r>
            <w:r w:rsidR="0029572F" w:rsidRPr="00131359">
              <w:rPr>
                <w:rFonts w:ascii="Cambria" w:hAnsi="Cambria"/>
                <w:sz w:val="22"/>
                <w:szCs w:val="22"/>
              </w:rPr>
              <w:t xml:space="preserve"> parkirnih mest na območju parkirnega režima</w:t>
            </w:r>
            <w:r w:rsidRPr="00131359">
              <w:rPr>
                <w:rFonts w:ascii="Cambria" w:hAnsi="Cambria"/>
                <w:sz w:val="22"/>
                <w:szCs w:val="22"/>
              </w:rPr>
              <w:t xml:space="preserve"> (npr. za potrebe snemanj)</w:t>
            </w:r>
          </w:p>
        </w:tc>
        <w:tc>
          <w:tcPr>
            <w:tcW w:w="1830" w:type="dxa"/>
            <w:shd w:val="clear" w:color="auto" w:fill="D9E2F3" w:themeFill="accent1" w:themeFillTint="33"/>
            <w:vAlign w:val="center"/>
            <w:hideMark/>
          </w:tcPr>
          <w:p w14:paraId="081DDA53" w14:textId="77777777" w:rsidR="0029572F" w:rsidRPr="00131359" w:rsidRDefault="0029572F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/</w:t>
            </w:r>
          </w:p>
        </w:tc>
        <w:tc>
          <w:tcPr>
            <w:tcW w:w="6901" w:type="dxa"/>
            <w:gridSpan w:val="3"/>
            <w:vAlign w:val="center"/>
            <w:hideMark/>
          </w:tcPr>
          <w:p w14:paraId="32189771" w14:textId="51837FC3" w:rsidR="0029572F" w:rsidRPr="00131359" w:rsidRDefault="0029572F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15 EUR/enota/</w:t>
            </w:r>
            <w:r w:rsidR="00A64136" w:rsidRPr="00131359">
              <w:rPr>
                <w:rFonts w:ascii="Cambria" w:hAnsi="Cambria"/>
                <w:sz w:val="22"/>
                <w:szCs w:val="22"/>
              </w:rPr>
              <w:t>dan</w:t>
            </w:r>
          </w:p>
        </w:tc>
      </w:tr>
      <w:tr w:rsidR="00131359" w:rsidRPr="00131359" w14:paraId="523D2FBE" w14:textId="77777777" w:rsidTr="00B62871">
        <w:trPr>
          <w:trHeight w:val="334"/>
          <w:tblCellSpacing w:w="15" w:type="dxa"/>
        </w:trPr>
        <w:tc>
          <w:tcPr>
            <w:tcW w:w="2206" w:type="dxa"/>
            <w:vAlign w:val="center"/>
            <w:hideMark/>
          </w:tcPr>
          <w:p w14:paraId="09FE8B90" w14:textId="77777777" w:rsidR="0029572F" w:rsidRPr="00131359" w:rsidRDefault="0029572F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131359">
              <w:rPr>
                <w:rFonts w:ascii="Cambria" w:hAnsi="Cambria"/>
                <w:sz w:val="22"/>
                <w:szCs w:val="22"/>
              </w:rPr>
              <w:t>Avtodomsko</w:t>
            </w:r>
            <w:proofErr w:type="spellEnd"/>
            <w:r w:rsidRPr="00131359">
              <w:rPr>
                <w:rFonts w:ascii="Cambria" w:hAnsi="Cambria"/>
                <w:sz w:val="22"/>
                <w:szCs w:val="22"/>
              </w:rPr>
              <w:t xml:space="preserve"> postajališče</w:t>
            </w:r>
          </w:p>
        </w:tc>
        <w:tc>
          <w:tcPr>
            <w:tcW w:w="1830" w:type="dxa"/>
            <w:shd w:val="clear" w:color="auto" w:fill="D9E2F3" w:themeFill="accent1" w:themeFillTint="33"/>
            <w:vAlign w:val="center"/>
            <w:hideMark/>
          </w:tcPr>
          <w:p w14:paraId="053CD75B" w14:textId="77777777" w:rsidR="0029572F" w:rsidRPr="00131359" w:rsidRDefault="0029572F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0,2 EUR/m²/mesec</w:t>
            </w:r>
          </w:p>
        </w:tc>
        <w:tc>
          <w:tcPr>
            <w:tcW w:w="2238" w:type="dxa"/>
            <w:vAlign w:val="center"/>
            <w:hideMark/>
          </w:tcPr>
          <w:p w14:paraId="0A1E5F79" w14:textId="77777777" w:rsidR="0029572F" w:rsidRPr="00131359" w:rsidRDefault="0029572F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0,4 EUR/m²/mesec</w:t>
            </w:r>
          </w:p>
        </w:tc>
        <w:tc>
          <w:tcPr>
            <w:tcW w:w="2238" w:type="dxa"/>
            <w:vAlign w:val="center"/>
            <w:hideMark/>
          </w:tcPr>
          <w:p w14:paraId="4A4149A0" w14:textId="77777777" w:rsidR="0029572F" w:rsidRPr="00131359" w:rsidRDefault="0029572F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0,4 EUR/m²/mesec</w:t>
            </w:r>
          </w:p>
        </w:tc>
        <w:tc>
          <w:tcPr>
            <w:tcW w:w="2365" w:type="dxa"/>
            <w:vAlign w:val="center"/>
            <w:hideMark/>
          </w:tcPr>
          <w:p w14:paraId="45B2598E" w14:textId="77777777" w:rsidR="0029572F" w:rsidRPr="00131359" w:rsidRDefault="0029572F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0,4 EUR/m²/mesec</w:t>
            </w:r>
          </w:p>
        </w:tc>
      </w:tr>
      <w:tr w:rsidR="00131359" w:rsidRPr="00131359" w14:paraId="6DC1E17F" w14:textId="77777777" w:rsidTr="00B62871">
        <w:trPr>
          <w:trHeight w:val="354"/>
          <w:tblCellSpacing w:w="15" w:type="dxa"/>
        </w:trPr>
        <w:tc>
          <w:tcPr>
            <w:tcW w:w="2206" w:type="dxa"/>
            <w:vAlign w:val="center"/>
            <w:hideMark/>
          </w:tcPr>
          <w:p w14:paraId="105D8051" w14:textId="77777777" w:rsidR="0029572F" w:rsidRPr="00131359" w:rsidRDefault="0029572F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Športna igrišča in podobne dejavnosti</w:t>
            </w:r>
          </w:p>
        </w:tc>
        <w:tc>
          <w:tcPr>
            <w:tcW w:w="1830" w:type="dxa"/>
            <w:shd w:val="clear" w:color="auto" w:fill="D9E2F3" w:themeFill="accent1" w:themeFillTint="33"/>
            <w:vAlign w:val="center"/>
            <w:hideMark/>
          </w:tcPr>
          <w:p w14:paraId="6E10534D" w14:textId="77777777" w:rsidR="0029572F" w:rsidRPr="00131359" w:rsidRDefault="0029572F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0,01 EUR/m²/mesec</w:t>
            </w:r>
          </w:p>
        </w:tc>
        <w:tc>
          <w:tcPr>
            <w:tcW w:w="2238" w:type="dxa"/>
            <w:vAlign w:val="center"/>
            <w:hideMark/>
          </w:tcPr>
          <w:p w14:paraId="0358B3CD" w14:textId="77777777" w:rsidR="0029572F" w:rsidRPr="00131359" w:rsidRDefault="0029572F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0,02 EUR/m²/mesec</w:t>
            </w:r>
          </w:p>
        </w:tc>
        <w:tc>
          <w:tcPr>
            <w:tcW w:w="2238" w:type="dxa"/>
            <w:vAlign w:val="center"/>
            <w:hideMark/>
          </w:tcPr>
          <w:p w14:paraId="7CF678A4" w14:textId="4DAFF8AF" w:rsidR="0029572F" w:rsidRPr="00131359" w:rsidRDefault="0029572F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0,0</w:t>
            </w:r>
            <w:r w:rsidR="00130BED">
              <w:rPr>
                <w:rFonts w:ascii="Cambria" w:hAnsi="Cambria"/>
                <w:sz w:val="22"/>
                <w:szCs w:val="22"/>
              </w:rPr>
              <w:t>15</w:t>
            </w:r>
            <w:r w:rsidRPr="00131359">
              <w:rPr>
                <w:rFonts w:ascii="Cambria" w:hAnsi="Cambria"/>
                <w:sz w:val="22"/>
                <w:szCs w:val="22"/>
              </w:rPr>
              <w:t xml:space="preserve"> EUR/m²/mesec</w:t>
            </w:r>
          </w:p>
        </w:tc>
        <w:tc>
          <w:tcPr>
            <w:tcW w:w="2365" w:type="dxa"/>
            <w:vAlign w:val="center"/>
            <w:hideMark/>
          </w:tcPr>
          <w:p w14:paraId="167F1C20" w14:textId="38AF98AB" w:rsidR="0029572F" w:rsidRPr="00131359" w:rsidRDefault="0029572F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0,0</w:t>
            </w:r>
            <w:r w:rsidR="00130BED">
              <w:rPr>
                <w:rFonts w:ascii="Cambria" w:hAnsi="Cambria"/>
                <w:sz w:val="22"/>
                <w:szCs w:val="22"/>
              </w:rPr>
              <w:t>1</w:t>
            </w:r>
            <w:r w:rsidRPr="00131359">
              <w:rPr>
                <w:rFonts w:ascii="Cambria" w:hAnsi="Cambria"/>
                <w:sz w:val="22"/>
                <w:szCs w:val="22"/>
              </w:rPr>
              <w:t xml:space="preserve"> EUR/m²/mesec</w:t>
            </w:r>
          </w:p>
        </w:tc>
      </w:tr>
      <w:tr w:rsidR="00AE4DB8" w:rsidRPr="00131359" w14:paraId="28B00998" w14:textId="77777777" w:rsidTr="00E5539A">
        <w:trPr>
          <w:trHeight w:val="354"/>
          <w:tblCellSpacing w:w="15" w:type="dxa"/>
        </w:trPr>
        <w:tc>
          <w:tcPr>
            <w:tcW w:w="2206" w:type="dxa"/>
            <w:vAlign w:val="center"/>
          </w:tcPr>
          <w:p w14:paraId="66C9E1C8" w14:textId="77777777" w:rsidR="00AE4DB8" w:rsidRPr="006A2D6E" w:rsidRDefault="00AE4DB8" w:rsidP="009A629C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6A2D6E">
              <w:rPr>
                <w:rFonts w:ascii="Cambria" w:hAnsi="Cambria"/>
                <w:sz w:val="22"/>
                <w:szCs w:val="22"/>
              </w:rPr>
              <w:t>Zelenjavni vrt</w:t>
            </w:r>
          </w:p>
        </w:tc>
        <w:tc>
          <w:tcPr>
            <w:tcW w:w="1830" w:type="dxa"/>
            <w:vAlign w:val="center"/>
          </w:tcPr>
          <w:p w14:paraId="69E7B52F" w14:textId="77777777" w:rsidR="00AE4DB8" w:rsidRPr="006A2D6E" w:rsidRDefault="00AE4DB8" w:rsidP="009A629C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6A2D6E">
              <w:rPr>
                <w:rFonts w:ascii="Cambria" w:hAnsi="Cambria"/>
                <w:sz w:val="22"/>
                <w:szCs w:val="22"/>
              </w:rPr>
              <w:t>0,20 EUR/m2/mesec</w:t>
            </w:r>
          </w:p>
        </w:tc>
        <w:tc>
          <w:tcPr>
            <w:tcW w:w="6901" w:type="dxa"/>
            <w:gridSpan w:val="3"/>
            <w:vAlign w:val="center"/>
          </w:tcPr>
          <w:p w14:paraId="791EABC1" w14:textId="7AF2BAEC" w:rsidR="00AE4DB8" w:rsidRPr="00131359" w:rsidRDefault="00AE4DB8" w:rsidP="009A629C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6A2D6E">
              <w:rPr>
                <w:rFonts w:ascii="Cambria" w:hAnsi="Cambria"/>
                <w:sz w:val="22"/>
                <w:szCs w:val="22"/>
              </w:rPr>
              <w:t>0,</w:t>
            </w:r>
            <w:r w:rsidR="001A2A4B">
              <w:rPr>
                <w:rFonts w:ascii="Cambria" w:hAnsi="Cambria"/>
                <w:sz w:val="22"/>
                <w:szCs w:val="22"/>
              </w:rPr>
              <w:t>2</w:t>
            </w:r>
            <w:r w:rsidRPr="006A2D6E">
              <w:rPr>
                <w:rFonts w:ascii="Cambria" w:hAnsi="Cambria"/>
                <w:sz w:val="22"/>
                <w:szCs w:val="22"/>
              </w:rPr>
              <w:t>0 EUR/m2/mesec</w:t>
            </w:r>
          </w:p>
        </w:tc>
      </w:tr>
      <w:tr w:rsidR="00AE4DB8" w:rsidRPr="00131359" w14:paraId="0F243E35" w14:textId="77777777" w:rsidTr="00E5539A">
        <w:trPr>
          <w:trHeight w:val="354"/>
          <w:tblCellSpacing w:w="15" w:type="dxa"/>
        </w:trPr>
        <w:tc>
          <w:tcPr>
            <w:tcW w:w="2206" w:type="dxa"/>
            <w:vAlign w:val="center"/>
          </w:tcPr>
          <w:p w14:paraId="7EA306ED" w14:textId="680D71D3" w:rsidR="00AE4DB8" w:rsidRPr="00131359" w:rsidRDefault="00AE4DB8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Gospodarski objekt</w:t>
            </w:r>
          </w:p>
        </w:tc>
        <w:tc>
          <w:tcPr>
            <w:tcW w:w="1830" w:type="dxa"/>
            <w:vAlign w:val="center"/>
          </w:tcPr>
          <w:p w14:paraId="4F4DA76F" w14:textId="676FE0E3" w:rsidR="00AE4DB8" w:rsidRPr="00131359" w:rsidRDefault="00AE4DB8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0,10 </w:t>
            </w:r>
          </w:p>
        </w:tc>
        <w:tc>
          <w:tcPr>
            <w:tcW w:w="6901" w:type="dxa"/>
            <w:gridSpan w:val="3"/>
            <w:vAlign w:val="center"/>
          </w:tcPr>
          <w:p w14:paraId="25C845A3" w14:textId="72B050D7" w:rsidR="00AE4DB8" w:rsidRPr="00131359" w:rsidRDefault="00AE4DB8" w:rsidP="006B3DB7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0,10 EUR/m2/mesec</w:t>
            </w:r>
          </w:p>
        </w:tc>
      </w:tr>
      <w:tr w:rsidR="001A2A4B" w:rsidRPr="00131359" w14:paraId="6C8A6056" w14:textId="77777777" w:rsidTr="00E5539A">
        <w:trPr>
          <w:trHeight w:val="354"/>
          <w:tblCellSpacing w:w="15" w:type="dxa"/>
        </w:trPr>
        <w:tc>
          <w:tcPr>
            <w:tcW w:w="2206" w:type="dxa"/>
            <w:vAlign w:val="center"/>
          </w:tcPr>
          <w:p w14:paraId="68B22B25" w14:textId="77777777" w:rsidR="001A2A4B" w:rsidRPr="00131359" w:rsidRDefault="001A2A4B" w:rsidP="0046287D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Ostala zemljišča</w:t>
            </w:r>
          </w:p>
        </w:tc>
        <w:tc>
          <w:tcPr>
            <w:tcW w:w="1830" w:type="dxa"/>
            <w:vAlign w:val="center"/>
          </w:tcPr>
          <w:p w14:paraId="162E1943" w14:textId="77777777" w:rsidR="001A2A4B" w:rsidRPr="00131359" w:rsidRDefault="001A2A4B" w:rsidP="0046287D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0,10 EUR/m²/mesec</w:t>
            </w:r>
          </w:p>
        </w:tc>
        <w:tc>
          <w:tcPr>
            <w:tcW w:w="6901" w:type="dxa"/>
            <w:gridSpan w:val="3"/>
            <w:vAlign w:val="center"/>
          </w:tcPr>
          <w:p w14:paraId="3B3B49C8" w14:textId="0701BD93" w:rsidR="001A2A4B" w:rsidRPr="00131359" w:rsidRDefault="001A2A4B" w:rsidP="0046287D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0,10</w:t>
            </w:r>
            <w:r w:rsidRPr="00131359">
              <w:rPr>
                <w:rFonts w:ascii="Cambria" w:hAnsi="Cambria"/>
                <w:sz w:val="22"/>
                <w:szCs w:val="22"/>
              </w:rPr>
              <w:t xml:space="preserve"> EUR/m²/mesec</w:t>
            </w:r>
          </w:p>
        </w:tc>
      </w:tr>
    </w:tbl>
    <w:p w14:paraId="040B351D" w14:textId="77777777" w:rsidR="0029572F" w:rsidRPr="00131359" w:rsidRDefault="0029572F" w:rsidP="0029572F">
      <w:pPr>
        <w:rPr>
          <w:rFonts w:ascii="Cambria" w:hAnsi="Cambria"/>
          <w:b/>
          <w:bCs/>
          <w:sz w:val="22"/>
          <w:szCs w:val="22"/>
        </w:rPr>
      </w:pPr>
    </w:p>
    <w:p w14:paraId="72D4C804" w14:textId="0056AF30" w:rsidR="0029572F" w:rsidRPr="00131359" w:rsidRDefault="0029572F" w:rsidP="000F7F73">
      <w:pPr>
        <w:spacing w:after="0"/>
        <w:rPr>
          <w:rFonts w:ascii="Cambria" w:hAnsi="Cambria"/>
          <w:b/>
          <w:bCs/>
          <w:sz w:val="22"/>
          <w:szCs w:val="22"/>
        </w:rPr>
      </w:pPr>
      <w:r w:rsidRPr="00131359">
        <w:rPr>
          <w:rFonts w:ascii="Cambria" w:hAnsi="Cambria"/>
          <w:b/>
          <w:bCs/>
          <w:sz w:val="22"/>
          <w:szCs w:val="22"/>
        </w:rPr>
        <w:t>KMETIJSKA ZEMLJIŠČA</w:t>
      </w:r>
    </w:p>
    <w:tbl>
      <w:tblPr>
        <w:tblW w:w="9781" w:type="dxa"/>
        <w:tblCellSpacing w:w="1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4"/>
        <w:gridCol w:w="2593"/>
        <w:gridCol w:w="2001"/>
        <w:gridCol w:w="1764"/>
        <w:gridCol w:w="1779"/>
      </w:tblGrid>
      <w:tr w:rsidR="00131359" w:rsidRPr="00131359" w14:paraId="0B8BCDCC" w14:textId="77777777" w:rsidTr="000F7F73">
        <w:trPr>
          <w:tblCellSpacing w:w="15" w:type="dxa"/>
        </w:trPr>
        <w:tc>
          <w:tcPr>
            <w:tcW w:w="1599" w:type="dxa"/>
            <w:vAlign w:val="center"/>
            <w:hideMark/>
          </w:tcPr>
          <w:p w14:paraId="680A28B4" w14:textId="77777777" w:rsidR="0029572F" w:rsidRPr="00131359" w:rsidRDefault="0029572F" w:rsidP="000F7F73">
            <w:pPr>
              <w:spacing w:after="0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1359">
              <w:rPr>
                <w:rFonts w:ascii="Cambria" w:hAnsi="Cambria"/>
                <w:b/>
                <w:bCs/>
                <w:sz w:val="22"/>
                <w:szCs w:val="22"/>
              </w:rPr>
              <w:t>Vrsta zemljišča</w:t>
            </w:r>
          </w:p>
        </w:tc>
        <w:tc>
          <w:tcPr>
            <w:tcW w:w="2563" w:type="dxa"/>
            <w:shd w:val="clear" w:color="auto" w:fill="D9E2F3" w:themeFill="accent1" w:themeFillTint="33"/>
            <w:vAlign w:val="center"/>
            <w:hideMark/>
          </w:tcPr>
          <w:p w14:paraId="68C866EB" w14:textId="77777777" w:rsidR="0029572F" w:rsidRPr="00131359" w:rsidRDefault="0029572F" w:rsidP="000F7F73">
            <w:pPr>
              <w:spacing w:after="0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1359">
              <w:rPr>
                <w:rFonts w:ascii="Cambria" w:hAnsi="Cambria"/>
                <w:b/>
                <w:bCs/>
                <w:sz w:val="22"/>
                <w:szCs w:val="22"/>
              </w:rPr>
              <w:t>Obstoječe stanje</w:t>
            </w:r>
          </w:p>
        </w:tc>
        <w:tc>
          <w:tcPr>
            <w:tcW w:w="1971" w:type="dxa"/>
            <w:vAlign w:val="center"/>
            <w:hideMark/>
          </w:tcPr>
          <w:p w14:paraId="47E3F15B" w14:textId="77777777" w:rsidR="000F7F73" w:rsidRPr="00131359" w:rsidRDefault="0029572F" w:rsidP="000F7F73">
            <w:pPr>
              <w:spacing w:after="0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1359">
              <w:rPr>
                <w:rFonts w:ascii="Cambria" w:hAnsi="Cambria"/>
                <w:b/>
                <w:bCs/>
                <w:sz w:val="22"/>
                <w:szCs w:val="22"/>
              </w:rPr>
              <w:t>Lokacija 1</w:t>
            </w:r>
          </w:p>
          <w:p w14:paraId="6B2123EE" w14:textId="0D5D1B10" w:rsidR="0029572F" w:rsidRPr="00131359" w:rsidRDefault="000F7F73" w:rsidP="000F7F73">
            <w:pPr>
              <w:spacing w:after="0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1359">
              <w:rPr>
                <w:rFonts w:ascii="Cambria" w:eastAsia="Calibri" w:hAnsi="Cambria" w:cs="Calibri"/>
                <w:bCs/>
                <w:sz w:val="22"/>
                <w:szCs w:val="22"/>
              </w:rPr>
              <w:t>(EUR/m2/mesec)</w:t>
            </w:r>
          </w:p>
        </w:tc>
        <w:tc>
          <w:tcPr>
            <w:tcW w:w="0" w:type="auto"/>
            <w:vAlign w:val="center"/>
            <w:hideMark/>
          </w:tcPr>
          <w:p w14:paraId="6AC29DBE" w14:textId="77777777" w:rsidR="0029572F" w:rsidRPr="00131359" w:rsidRDefault="0029572F" w:rsidP="000F7F73">
            <w:pPr>
              <w:spacing w:after="0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1359">
              <w:rPr>
                <w:rFonts w:ascii="Cambria" w:hAnsi="Cambria"/>
                <w:b/>
                <w:bCs/>
                <w:sz w:val="22"/>
                <w:szCs w:val="22"/>
              </w:rPr>
              <w:t>Lokacija 2</w:t>
            </w:r>
          </w:p>
          <w:p w14:paraId="716C4424" w14:textId="472A7D94" w:rsidR="000F7F73" w:rsidRPr="00131359" w:rsidRDefault="000F7F73" w:rsidP="000F7F73">
            <w:pPr>
              <w:spacing w:after="0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1359">
              <w:rPr>
                <w:rFonts w:ascii="Cambria" w:eastAsia="Calibri" w:hAnsi="Cambria" w:cs="Calibri"/>
                <w:bCs/>
                <w:sz w:val="22"/>
                <w:szCs w:val="22"/>
              </w:rPr>
              <w:t>(EUR/m2/mesec)</w:t>
            </w:r>
          </w:p>
        </w:tc>
        <w:tc>
          <w:tcPr>
            <w:tcW w:w="1734" w:type="dxa"/>
            <w:vAlign w:val="center"/>
            <w:hideMark/>
          </w:tcPr>
          <w:p w14:paraId="2E91F931" w14:textId="77777777" w:rsidR="0029572F" w:rsidRPr="00131359" w:rsidRDefault="0029572F" w:rsidP="000F7F73">
            <w:pPr>
              <w:spacing w:after="0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1359">
              <w:rPr>
                <w:rFonts w:ascii="Cambria" w:hAnsi="Cambria"/>
                <w:b/>
                <w:bCs/>
                <w:sz w:val="22"/>
                <w:szCs w:val="22"/>
              </w:rPr>
              <w:t>Lokacija 3</w:t>
            </w:r>
          </w:p>
          <w:p w14:paraId="617EFB75" w14:textId="3111AA2A" w:rsidR="000F7F73" w:rsidRPr="00131359" w:rsidRDefault="000F7F73" w:rsidP="000F7F73">
            <w:pPr>
              <w:spacing w:after="0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1359">
              <w:rPr>
                <w:rFonts w:ascii="Cambria" w:eastAsia="Calibri" w:hAnsi="Cambria" w:cs="Calibri"/>
                <w:bCs/>
                <w:sz w:val="22"/>
                <w:szCs w:val="22"/>
              </w:rPr>
              <w:t>(EUR/m2/mesec)</w:t>
            </w:r>
          </w:p>
        </w:tc>
      </w:tr>
      <w:tr w:rsidR="00131359" w:rsidRPr="00131359" w14:paraId="2CED6D6B" w14:textId="77777777" w:rsidTr="00E5539A">
        <w:trPr>
          <w:tblCellSpacing w:w="15" w:type="dxa"/>
        </w:trPr>
        <w:tc>
          <w:tcPr>
            <w:tcW w:w="1599" w:type="dxa"/>
            <w:vAlign w:val="center"/>
            <w:hideMark/>
          </w:tcPr>
          <w:p w14:paraId="0D62B333" w14:textId="77777777" w:rsidR="000F7F73" w:rsidRPr="00131359" w:rsidRDefault="000F7F73" w:rsidP="000F7F73">
            <w:pPr>
              <w:spacing w:after="0"/>
              <w:ind w:left="509" w:hanging="509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Zelenjavni vrt</w:t>
            </w:r>
          </w:p>
        </w:tc>
        <w:tc>
          <w:tcPr>
            <w:tcW w:w="2563" w:type="dxa"/>
            <w:vAlign w:val="center"/>
            <w:hideMark/>
          </w:tcPr>
          <w:p w14:paraId="1E8165D3" w14:textId="77777777" w:rsidR="000F7F73" w:rsidRPr="00131359" w:rsidRDefault="000F7F73" w:rsidP="000F7F73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0,2 EUR/m²/mesec</w:t>
            </w:r>
          </w:p>
        </w:tc>
        <w:tc>
          <w:tcPr>
            <w:tcW w:w="5499" w:type="dxa"/>
            <w:gridSpan w:val="3"/>
            <w:vAlign w:val="center"/>
            <w:hideMark/>
          </w:tcPr>
          <w:p w14:paraId="06E06113" w14:textId="6E2E31BD" w:rsidR="000F7F73" w:rsidRPr="00131359" w:rsidRDefault="000F7F73" w:rsidP="000F7F73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AE4DB8">
              <w:rPr>
                <w:rFonts w:ascii="Cambria" w:hAnsi="Cambria"/>
                <w:sz w:val="22"/>
                <w:szCs w:val="22"/>
              </w:rPr>
              <w:t>0,</w:t>
            </w:r>
            <w:r w:rsidR="00B505D6" w:rsidRPr="00AE4DB8">
              <w:rPr>
                <w:rFonts w:ascii="Cambria" w:hAnsi="Cambria"/>
                <w:sz w:val="22"/>
                <w:szCs w:val="22"/>
              </w:rPr>
              <w:t>1</w:t>
            </w:r>
          </w:p>
        </w:tc>
      </w:tr>
      <w:tr w:rsidR="0029572F" w:rsidRPr="00131359" w14:paraId="3A089F85" w14:textId="77777777" w:rsidTr="000F7F73">
        <w:trPr>
          <w:tblCellSpacing w:w="15" w:type="dxa"/>
        </w:trPr>
        <w:tc>
          <w:tcPr>
            <w:tcW w:w="1599" w:type="dxa"/>
            <w:vAlign w:val="center"/>
            <w:hideMark/>
          </w:tcPr>
          <w:p w14:paraId="2B8B6D66" w14:textId="77777777" w:rsidR="0029572F" w:rsidRPr="00131359" w:rsidRDefault="0029572F" w:rsidP="000F7F73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lastRenderedPageBreak/>
              <w:t>Kmetijska in gozdna zemljišča</w:t>
            </w:r>
          </w:p>
        </w:tc>
        <w:tc>
          <w:tcPr>
            <w:tcW w:w="2563" w:type="dxa"/>
            <w:shd w:val="clear" w:color="auto" w:fill="D9E2F3" w:themeFill="accent1" w:themeFillTint="33"/>
            <w:vAlign w:val="center"/>
            <w:hideMark/>
          </w:tcPr>
          <w:p w14:paraId="1EF0BF7E" w14:textId="38DD2B0B" w:rsidR="0029572F" w:rsidRPr="00131359" w:rsidRDefault="0029572F" w:rsidP="000F7F73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Uporabi se Cenik Sklada kmetijskih zemljišč in gozdov za tekoče leto</w:t>
            </w:r>
          </w:p>
        </w:tc>
        <w:tc>
          <w:tcPr>
            <w:tcW w:w="5499" w:type="dxa"/>
            <w:gridSpan w:val="3"/>
            <w:vAlign w:val="center"/>
            <w:hideMark/>
          </w:tcPr>
          <w:p w14:paraId="3BB9D8CE" w14:textId="151A2CF0" w:rsidR="0029572F" w:rsidRPr="00131359" w:rsidRDefault="0029572F" w:rsidP="000F7F73">
            <w:pPr>
              <w:spacing w:after="0"/>
              <w:jc w:val="center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Uporabi se Cenik Sklada kmetijskih zemljišč in gozdov za tekoče leto</w:t>
            </w:r>
          </w:p>
        </w:tc>
      </w:tr>
    </w:tbl>
    <w:p w14:paraId="6E07624F" w14:textId="77777777" w:rsidR="0029572F" w:rsidRPr="00131359" w:rsidRDefault="0029572F" w:rsidP="000F7F73">
      <w:pPr>
        <w:spacing w:after="0" w:line="259" w:lineRule="auto"/>
        <w:rPr>
          <w:rFonts w:ascii="Cambria" w:eastAsia="Calibri" w:hAnsi="Cambria" w:cs="Calibri"/>
          <w:sz w:val="22"/>
          <w:szCs w:val="22"/>
        </w:rPr>
      </w:pPr>
    </w:p>
    <w:p w14:paraId="4DD85665" w14:textId="3F04DCEF" w:rsidR="0029572F" w:rsidRPr="00131359" w:rsidRDefault="0029572F" w:rsidP="000F7F73">
      <w:pPr>
        <w:spacing w:after="0" w:line="259" w:lineRule="auto"/>
        <w:rPr>
          <w:rFonts w:ascii="Cambria" w:eastAsia="Calibri" w:hAnsi="Cambria" w:cs="Calibri"/>
          <w:b/>
          <w:bCs/>
          <w:sz w:val="22"/>
          <w:szCs w:val="22"/>
        </w:rPr>
      </w:pPr>
      <w:r w:rsidRPr="00131359">
        <w:rPr>
          <w:rFonts w:ascii="Cambria" w:eastAsia="Calibri" w:hAnsi="Cambria" w:cs="Calibri"/>
          <w:b/>
          <w:bCs/>
          <w:sz w:val="22"/>
          <w:szCs w:val="22"/>
        </w:rPr>
        <w:t>POSLOVNI PROSTORI</w:t>
      </w:r>
    </w:p>
    <w:tbl>
      <w:tblPr>
        <w:tblW w:w="980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9"/>
        <w:gridCol w:w="2385"/>
        <w:gridCol w:w="2151"/>
        <w:gridCol w:w="1985"/>
      </w:tblGrid>
      <w:tr w:rsidR="00131359" w:rsidRPr="00131359" w14:paraId="56FDDC56" w14:textId="77777777" w:rsidTr="00595A4E">
        <w:trPr>
          <w:trHeight w:val="1"/>
        </w:trPr>
        <w:tc>
          <w:tcPr>
            <w:tcW w:w="3279" w:type="dxa"/>
            <w:shd w:val="clear" w:color="000000" w:fill="FFFFFF"/>
            <w:tcMar>
              <w:left w:w="108" w:type="dxa"/>
              <w:right w:w="108" w:type="dxa"/>
            </w:tcMar>
          </w:tcPr>
          <w:p w14:paraId="7F77362E" w14:textId="77777777" w:rsidR="0029572F" w:rsidRPr="00131359" w:rsidRDefault="0029572F" w:rsidP="000F7F73">
            <w:pPr>
              <w:spacing w:after="0" w:line="240" w:lineRule="auto"/>
              <w:ind w:left="-83"/>
              <w:rPr>
                <w:rFonts w:ascii="Cambria" w:eastAsia="Calibri" w:hAnsi="Cambria" w:cs="Calibri"/>
                <w:sz w:val="22"/>
                <w:szCs w:val="22"/>
              </w:rPr>
            </w:pPr>
            <w:r w:rsidRPr="00131359">
              <w:rPr>
                <w:rFonts w:ascii="Cambria" w:eastAsia="Calibri" w:hAnsi="Cambria" w:cs="Calibri"/>
                <w:b/>
                <w:sz w:val="22"/>
                <w:szCs w:val="22"/>
              </w:rPr>
              <w:t xml:space="preserve"> Namembnost objekta</w:t>
            </w:r>
          </w:p>
        </w:tc>
        <w:tc>
          <w:tcPr>
            <w:tcW w:w="2385" w:type="dxa"/>
            <w:shd w:val="clear" w:color="000000" w:fill="FFFFFF"/>
            <w:tcMar>
              <w:left w:w="108" w:type="dxa"/>
              <w:right w:w="108" w:type="dxa"/>
            </w:tcMar>
          </w:tcPr>
          <w:p w14:paraId="1B668C95" w14:textId="4F919F6B" w:rsidR="0029572F" w:rsidRPr="00131359" w:rsidRDefault="0029572F" w:rsidP="000F7F73">
            <w:pPr>
              <w:spacing w:after="0" w:line="240" w:lineRule="auto"/>
              <w:rPr>
                <w:rFonts w:ascii="Cambria" w:eastAsia="Calibri" w:hAnsi="Cambria" w:cs="Calibri"/>
                <w:b/>
                <w:sz w:val="22"/>
                <w:szCs w:val="22"/>
              </w:rPr>
            </w:pPr>
            <w:r w:rsidRPr="00131359">
              <w:rPr>
                <w:rFonts w:ascii="Cambria" w:eastAsia="Calibri" w:hAnsi="Cambria" w:cs="Calibri"/>
                <w:b/>
                <w:sz w:val="22"/>
                <w:szCs w:val="22"/>
              </w:rPr>
              <w:t xml:space="preserve">Lokacija 1 </w:t>
            </w:r>
            <w:r w:rsidRPr="00131359">
              <w:rPr>
                <w:rFonts w:ascii="Cambria" w:eastAsia="Calibri" w:hAnsi="Cambria" w:cs="Calibri"/>
                <w:bCs/>
                <w:sz w:val="22"/>
                <w:szCs w:val="22"/>
              </w:rPr>
              <w:t>(EUR/m2</w:t>
            </w:r>
            <w:r w:rsidR="000F7F73" w:rsidRPr="00131359">
              <w:rPr>
                <w:rFonts w:ascii="Cambria" w:eastAsia="Calibri" w:hAnsi="Cambria" w:cs="Calibri"/>
                <w:bCs/>
                <w:sz w:val="22"/>
                <w:szCs w:val="22"/>
              </w:rPr>
              <w:t>/mesec</w:t>
            </w:r>
            <w:r w:rsidRPr="00131359">
              <w:rPr>
                <w:rFonts w:ascii="Cambria" w:eastAsia="Calibri" w:hAnsi="Cambria" w:cs="Calibri"/>
                <w:bCs/>
                <w:sz w:val="22"/>
                <w:szCs w:val="22"/>
              </w:rPr>
              <w:t>)</w:t>
            </w:r>
          </w:p>
        </w:tc>
        <w:tc>
          <w:tcPr>
            <w:tcW w:w="2151" w:type="dxa"/>
            <w:shd w:val="clear" w:color="000000" w:fill="FFFFFF"/>
            <w:tcMar>
              <w:left w:w="108" w:type="dxa"/>
              <w:right w:w="108" w:type="dxa"/>
            </w:tcMar>
          </w:tcPr>
          <w:p w14:paraId="482BEBFF" w14:textId="52C55B31" w:rsidR="0029572F" w:rsidRPr="00131359" w:rsidRDefault="0029572F" w:rsidP="000F7F73">
            <w:pPr>
              <w:spacing w:after="0" w:line="240" w:lineRule="auto"/>
              <w:rPr>
                <w:rFonts w:ascii="Cambria" w:eastAsia="Calibri" w:hAnsi="Cambria" w:cs="Calibri"/>
                <w:sz w:val="22"/>
                <w:szCs w:val="22"/>
              </w:rPr>
            </w:pPr>
            <w:r w:rsidRPr="00131359">
              <w:rPr>
                <w:rFonts w:ascii="Cambria" w:eastAsia="Calibri" w:hAnsi="Cambria" w:cs="Calibri"/>
                <w:b/>
                <w:sz w:val="22"/>
                <w:szCs w:val="22"/>
              </w:rPr>
              <w:t xml:space="preserve">Lokacija 2 </w:t>
            </w:r>
            <w:r w:rsidRPr="00131359">
              <w:rPr>
                <w:rFonts w:ascii="Cambria" w:eastAsia="Calibri" w:hAnsi="Cambria" w:cs="Calibri"/>
                <w:bCs/>
                <w:sz w:val="22"/>
                <w:szCs w:val="22"/>
              </w:rPr>
              <w:t>(EUR/m2</w:t>
            </w:r>
            <w:r w:rsidR="000F7F73" w:rsidRPr="00131359">
              <w:rPr>
                <w:rFonts w:ascii="Cambria" w:eastAsia="Calibri" w:hAnsi="Cambria" w:cs="Calibri"/>
                <w:bCs/>
                <w:sz w:val="22"/>
                <w:szCs w:val="22"/>
              </w:rPr>
              <w:t>/mesec</w:t>
            </w:r>
            <w:r w:rsidRPr="00131359">
              <w:rPr>
                <w:rFonts w:ascii="Cambria" w:eastAsia="Calibri" w:hAnsi="Cambria" w:cs="Calibri"/>
                <w:bCs/>
                <w:sz w:val="22"/>
                <w:szCs w:val="22"/>
              </w:rPr>
              <w:t>)</w:t>
            </w:r>
          </w:p>
        </w:tc>
        <w:tc>
          <w:tcPr>
            <w:tcW w:w="1985" w:type="dxa"/>
            <w:shd w:val="clear" w:color="000000" w:fill="FFFFFF"/>
            <w:tcMar>
              <w:left w:w="108" w:type="dxa"/>
              <w:right w:w="108" w:type="dxa"/>
            </w:tcMar>
          </w:tcPr>
          <w:p w14:paraId="5809747F" w14:textId="76DD4432" w:rsidR="0029572F" w:rsidRPr="00131359" w:rsidRDefault="0029572F" w:rsidP="000F7F73">
            <w:pPr>
              <w:spacing w:after="0" w:line="240" w:lineRule="auto"/>
              <w:rPr>
                <w:rFonts w:ascii="Cambria" w:eastAsia="Calibri" w:hAnsi="Cambria" w:cs="Calibri"/>
                <w:sz w:val="22"/>
                <w:szCs w:val="22"/>
              </w:rPr>
            </w:pPr>
            <w:r w:rsidRPr="00131359">
              <w:rPr>
                <w:rFonts w:ascii="Cambria" w:eastAsia="Calibri" w:hAnsi="Cambria" w:cs="Calibri"/>
                <w:b/>
                <w:sz w:val="22"/>
                <w:szCs w:val="22"/>
              </w:rPr>
              <w:t xml:space="preserve">Lokacija 3 </w:t>
            </w:r>
            <w:r w:rsidRPr="00131359">
              <w:rPr>
                <w:rFonts w:ascii="Cambria" w:eastAsia="Calibri" w:hAnsi="Cambria" w:cs="Calibri"/>
                <w:bCs/>
                <w:sz w:val="22"/>
                <w:szCs w:val="22"/>
              </w:rPr>
              <w:t>(EUR/m2</w:t>
            </w:r>
            <w:r w:rsidR="000F7F73" w:rsidRPr="00131359">
              <w:rPr>
                <w:rFonts w:ascii="Cambria" w:eastAsia="Calibri" w:hAnsi="Cambria" w:cs="Calibri"/>
                <w:bCs/>
                <w:sz w:val="22"/>
                <w:szCs w:val="22"/>
              </w:rPr>
              <w:t>/mesec</w:t>
            </w:r>
            <w:r w:rsidRPr="00131359">
              <w:rPr>
                <w:rFonts w:ascii="Cambria" w:eastAsia="Calibri" w:hAnsi="Cambria" w:cs="Calibri"/>
                <w:bCs/>
                <w:sz w:val="22"/>
                <w:szCs w:val="22"/>
              </w:rPr>
              <w:t>)</w:t>
            </w:r>
          </w:p>
        </w:tc>
      </w:tr>
      <w:tr w:rsidR="00131359" w:rsidRPr="00131359" w14:paraId="29C2F49B" w14:textId="77777777" w:rsidTr="00595A4E">
        <w:trPr>
          <w:trHeight w:val="1"/>
        </w:trPr>
        <w:tc>
          <w:tcPr>
            <w:tcW w:w="3279" w:type="dxa"/>
            <w:shd w:val="clear" w:color="000000" w:fill="FFFFFF"/>
            <w:tcMar>
              <w:left w:w="108" w:type="dxa"/>
              <w:right w:w="108" w:type="dxa"/>
            </w:tcMar>
          </w:tcPr>
          <w:p w14:paraId="63FAB691" w14:textId="77777777" w:rsidR="00595A4E" w:rsidRPr="00131359" w:rsidRDefault="00595A4E" w:rsidP="000F7F73">
            <w:pPr>
              <w:spacing w:after="0" w:line="240" w:lineRule="auto"/>
              <w:rPr>
                <w:rFonts w:ascii="Cambria" w:eastAsia="Calibri" w:hAnsi="Cambria" w:cs="Calibri"/>
                <w:sz w:val="22"/>
                <w:szCs w:val="22"/>
              </w:rPr>
            </w:pPr>
            <w:r w:rsidRPr="00131359">
              <w:rPr>
                <w:rFonts w:ascii="Cambria" w:eastAsia="Calibri" w:hAnsi="Cambria" w:cs="Calibri"/>
                <w:b/>
                <w:sz w:val="22"/>
                <w:szCs w:val="22"/>
              </w:rPr>
              <w:t>Poslovna</w:t>
            </w:r>
          </w:p>
        </w:tc>
        <w:tc>
          <w:tcPr>
            <w:tcW w:w="2385" w:type="dxa"/>
            <w:vMerge w:val="restart"/>
            <w:shd w:val="clear" w:color="000000" w:fill="FFFFFF"/>
            <w:tcMar>
              <w:left w:w="108" w:type="dxa"/>
              <w:right w:w="108" w:type="dxa"/>
            </w:tcMar>
          </w:tcPr>
          <w:p w14:paraId="243AC506" w14:textId="298DBE8E" w:rsidR="00595A4E" w:rsidRPr="00131359" w:rsidRDefault="00595A4E" w:rsidP="000F7F73">
            <w:pPr>
              <w:spacing w:after="0" w:line="240" w:lineRule="auto"/>
              <w:rPr>
                <w:rFonts w:ascii="Cambria" w:eastAsia="Calibri" w:hAnsi="Cambria" w:cs="Calibri"/>
                <w:sz w:val="22"/>
                <w:szCs w:val="22"/>
              </w:rPr>
            </w:pPr>
            <w:r w:rsidRPr="00131359">
              <w:rPr>
                <w:rFonts w:ascii="Cambria" w:eastAsia="Calibri" w:hAnsi="Cambria" w:cs="Calibri"/>
                <w:b/>
                <w:sz w:val="22"/>
                <w:szCs w:val="22"/>
              </w:rPr>
              <w:t>8</w:t>
            </w:r>
          </w:p>
        </w:tc>
        <w:tc>
          <w:tcPr>
            <w:tcW w:w="2151" w:type="dxa"/>
            <w:vMerge w:val="restart"/>
            <w:shd w:val="clear" w:color="000000" w:fill="FFFFFF"/>
            <w:tcMar>
              <w:left w:w="108" w:type="dxa"/>
              <w:right w:w="108" w:type="dxa"/>
            </w:tcMar>
          </w:tcPr>
          <w:p w14:paraId="7DA543AE" w14:textId="5245562A" w:rsidR="00595A4E" w:rsidRPr="00131359" w:rsidRDefault="00595A4E" w:rsidP="000F7F73">
            <w:pPr>
              <w:spacing w:after="0" w:line="240" w:lineRule="auto"/>
              <w:rPr>
                <w:rFonts w:ascii="Cambria" w:eastAsia="Calibri" w:hAnsi="Cambria" w:cs="Calibri"/>
                <w:sz w:val="22"/>
                <w:szCs w:val="22"/>
              </w:rPr>
            </w:pPr>
            <w:r w:rsidRPr="00131359">
              <w:rPr>
                <w:rFonts w:ascii="Cambria" w:eastAsia="Calibri" w:hAnsi="Cambria" w:cs="Calibri"/>
                <w:b/>
                <w:sz w:val="22"/>
                <w:szCs w:val="22"/>
              </w:rPr>
              <w:t>6</w:t>
            </w:r>
          </w:p>
        </w:tc>
        <w:tc>
          <w:tcPr>
            <w:tcW w:w="1985" w:type="dxa"/>
            <w:vMerge w:val="restart"/>
            <w:shd w:val="clear" w:color="000000" w:fill="FFFFFF"/>
            <w:tcMar>
              <w:left w:w="108" w:type="dxa"/>
              <w:right w:w="108" w:type="dxa"/>
            </w:tcMar>
          </w:tcPr>
          <w:p w14:paraId="48225582" w14:textId="74D59C97" w:rsidR="00595A4E" w:rsidRPr="00131359" w:rsidRDefault="00595A4E" w:rsidP="000F7F73">
            <w:pPr>
              <w:spacing w:after="0" w:line="240" w:lineRule="auto"/>
              <w:rPr>
                <w:rFonts w:ascii="Cambria" w:eastAsia="Calibri" w:hAnsi="Cambria" w:cs="Calibri"/>
                <w:sz w:val="22"/>
                <w:szCs w:val="22"/>
              </w:rPr>
            </w:pPr>
            <w:r w:rsidRPr="00131359">
              <w:rPr>
                <w:rFonts w:ascii="Cambria" w:eastAsia="Calibri" w:hAnsi="Cambria" w:cs="Calibri"/>
                <w:b/>
                <w:sz w:val="22"/>
                <w:szCs w:val="22"/>
              </w:rPr>
              <w:t>5</w:t>
            </w:r>
          </w:p>
        </w:tc>
      </w:tr>
      <w:tr w:rsidR="00131359" w:rsidRPr="00131359" w14:paraId="1D14AF7F" w14:textId="77777777" w:rsidTr="00595A4E">
        <w:trPr>
          <w:trHeight w:val="1"/>
        </w:trPr>
        <w:tc>
          <w:tcPr>
            <w:tcW w:w="3279" w:type="dxa"/>
            <w:shd w:val="clear" w:color="000000" w:fill="FFFFFF"/>
            <w:tcMar>
              <w:left w:w="108" w:type="dxa"/>
              <w:right w:w="108" w:type="dxa"/>
            </w:tcMar>
          </w:tcPr>
          <w:p w14:paraId="372EB719" w14:textId="77777777" w:rsidR="00595A4E" w:rsidRPr="00131359" w:rsidRDefault="00595A4E" w:rsidP="000F7F73">
            <w:pPr>
              <w:spacing w:after="0" w:line="240" w:lineRule="auto"/>
              <w:rPr>
                <w:rFonts w:ascii="Cambria" w:eastAsia="Calibri" w:hAnsi="Cambria" w:cs="Calibri"/>
                <w:sz w:val="22"/>
                <w:szCs w:val="22"/>
              </w:rPr>
            </w:pPr>
            <w:r w:rsidRPr="00131359">
              <w:rPr>
                <w:rFonts w:ascii="Cambria" w:eastAsia="Calibri" w:hAnsi="Cambria" w:cs="Calibri"/>
                <w:b/>
                <w:sz w:val="22"/>
                <w:szCs w:val="22"/>
              </w:rPr>
              <w:t>Pisarniška</w:t>
            </w:r>
          </w:p>
        </w:tc>
        <w:tc>
          <w:tcPr>
            <w:tcW w:w="2385" w:type="dxa"/>
            <w:vMerge/>
            <w:shd w:val="clear" w:color="000000" w:fill="FFFFFF"/>
            <w:tcMar>
              <w:left w:w="108" w:type="dxa"/>
              <w:right w:w="108" w:type="dxa"/>
            </w:tcMar>
          </w:tcPr>
          <w:p w14:paraId="16331D4A" w14:textId="68AF5647" w:rsidR="00595A4E" w:rsidRPr="00131359" w:rsidRDefault="00595A4E" w:rsidP="000F7F73">
            <w:pPr>
              <w:spacing w:after="0" w:line="240" w:lineRule="auto"/>
              <w:rPr>
                <w:rFonts w:ascii="Cambria" w:eastAsia="Calibri" w:hAnsi="Cambria" w:cs="Calibri"/>
                <w:sz w:val="22"/>
                <w:szCs w:val="22"/>
              </w:rPr>
            </w:pPr>
          </w:p>
        </w:tc>
        <w:tc>
          <w:tcPr>
            <w:tcW w:w="2151" w:type="dxa"/>
            <w:vMerge/>
            <w:shd w:val="clear" w:color="000000" w:fill="FFFFFF"/>
            <w:tcMar>
              <w:left w:w="108" w:type="dxa"/>
              <w:right w:w="108" w:type="dxa"/>
            </w:tcMar>
          </w:tcPr>
          <w:p w14:paraId="41F7663E" w14:textId="528EFB23" w:rsidR="00595A4E" w:rsidRPr="00131359" w:rsidRDefault="00595A4E" w:rsidP="000F7F73">
            <w:pPr>
              <w:spacing w:after="0" w:line="240" w:lineRule="auto"/>
              <w:rPr>
                <w:rFonts w:ascii="Cambria" w:eastAsia="Calibri" w:hAnsi="Cambria" w:cs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000000" w:fill="FFFFFF"/>
            <w:tcMar>
              <w:left w:w="108" w:type="dxa"/>
              <w:right w:w="108" w:type="dxa"/>
            </w:tcMar>
          </w:tcPr>
          <w:p w14:paraId="4B1A2181" w14:textId="44D685BE" w:rsidR="00595A4E" w:rsidRPr="00131359" w:rsidRDefault="00595A4E" w:rsidP="000F7F73">
            <w:pPr>
              <w:spacing w:after="0" w:line="240" w:lineRule="auto"/>
              <w:rPr>
                <w:rFonts w:ascii="Cambria" w:eastAsia="Calibri" w:hAnsi="Cambria" w:cs="Calibri"/>
                <w:sz w:val="22"/>
                <w:szCs w:val="22"/>
              </w:rPr>
            </w:pPr>
          </w:p>
        </w:tc>
      </w:tr>
      <w:tr w:rsidR="00131359" w:rsidRPr="00131359" w14:paraId="1FB1F067" w14:textId="77777777" w:rsidTr="00595A4E">
        <w:trPr>
          <w:trHeight w:val="1"/>
        </w:trPr>
        <w:tc>
          <w:tcPr>
            <w:tcW w:w="3279" w:type="dxa"/>
            <w:shd w:val="clear" w:color="000000" w:fill="FFFFFF"/>
            <w:tcMar>
              <w:left w:w="108" w:type="dxa"/>
              <w:right w:w="108" w:type="dxa"/>
            </w:tcMar>
          </w:tcPr>
          <w:p w14:paraId="3D9D61CB" w14:textId="77777777" w:rsidR="0029572F" w:rsidRPr="00131359" w:rsidRDefault="0029572F" w:rsidP="000F7F73">
            <w:pPr>
              <w:spacing w:after="0" w:line="240" w:lineRule="auto"/>
              <w:rPr>
                <w:rFonts w:ascii="Cambria" w:eastAsia="Calibri" w:hAnsi="Cambria" w:cs="Calibri"/>
                <w:sz w:val="22"/>
                <w:szCs w:val="22"/>
              </w:rPr>
            </w:pPr>
            <w:r w:rsidRPr="00131359">
              <w:rPr>
                <w:rFonts w:ascii="Cambria" w:eastAsia="Calibri" w:hAnsi="Cambria" w:cs="Calibri"/>
                <w:b/>
                <w:sz w:val="22"/>
                <w:szCs w:val="22"/>
              </w:rPr>
              <w:t>Gostinska</w:t>
            </w:r>
          </w:p>
        </w:tc>
        <w:tc>
          <w:tcPr>
            <w:tcW w:w="2385" w:type="dxa"/>
            <w:shd w:val="clear" w:color="000000" w:fill="FFFFFF"/>
            <w:tcMar>
              <w:left w:w="108" w:type="dxa"/>
              <w:right w:w="108" w:type="dxa"/>
            </w:tcMar>
          </w:tcPr>
          <w:p w14:paraId="59BD8D99" w14:textId="77777777" w:rsidR="0029572F" w:rsidRPr="00131359" w:rsidRDefault="0029572F" w:rsidP="000F7F73">
            <w:pPr>
              <w:spacing w:after="0" w:line="240" w:lineRule="auto"/>
              <w:rPr>
                <w:rFonts w:ascii="Cambria" w:eastAsia="Calibri" w:hAnsi="Cambria" w:cs="Calibri"/>
                <w:sz w:val="22"/>
                <w:szCs w:val="22"/>
              </w:rPr>
            </w:pPr>
            <w:r w:rsidRPr="00131359">
              <w:rPr>
                <w:rFonts w:ascii="Cambria" w:eastAsia="Calibri" w:hAnsi="Cambria" w:cs="Calibri"/>
                <w:b/>
                <w:sz w:val="22"/>
                <w:szCs w:val="22"/>
              </w:rPr>
              <w:t>9</w:t>
            </w:r>
          </w:p>
        </w:tc>
        <w:tc>
          <w:tcPr>
            <w:tcW w:w="2151" w:type="dxa"/>
            <w:shd w:val="clear" w:color="000000" w:fill="FFFFFF"/>
            <w:tcMar>
              <w:left w:w="108" w:type="dxa"/>
              <w:right w:w="108" w:type="dxa"/>
            </w:tcMar>
          </w:tcPr>
          <w:p w14:paraId="57EE1327" w14:textId="77777777" w:rsidR="0029572F" w:rsidRPr="00131359" w:rsidRDefault="0029572F" w:rsidP="000F7F73">
            <w:pPr>
              <w:spacing w:after="0" w:line="240" w:lineRule="auto"/>
              <w:rPr>
                <w:rFonts w:ascii="Cambria" w:eastAsia="Calibri" w:hAnsi="Cambria" w:cs="Calibri"/>
                <w:sz w:val="22"/>
                <w:szCs w:val="22"/>
              </w:rPr>
            </w:pPr>
            <w:r w:rsidRPr="00131359">
              <w:rPr>
                <w:rFonts w:ascii="Cambria" w:eastAsia="Calibri" w:hAnsi="Cambria" w:cs="Calibri"/>
                <w:b/>
                <w:sz w:val="22"/>
                <w:szCs w:val="22"/>
              </w:rPr>
              <w:t>8</w:t>
            </w:r>
          </w:p>
        </w:tc>
        <w:tc>
          <w:tcPr>
            <w:tcW w:w="1985" w:type="dxa"/>
            <w:shd w:val="clear" w:color="000000" w:fill="FFFFFF"/>
            <w:tcMar>
              <w:left w:w="108" w:type="dxa"/>
              <w:right w:w="108" w:type="dxa"/>
            </w:tcMar>
          </w:tcPr>
          <w:p w14:paraId="6361A093" w14:textId="77777777" w:rsidR="0029572F" w:rsidRPr="00131359" w:rsidRDefault="0029572F" w:rsidP="000F7F73">
            <w:pPr>
              <w:spacing w:after="0" w:line="240" w:lineRule="auto"/>
              <w:rPr>
                <w:rFonts w:ascii="Cambria" w:eastAsia="Calibri" w:hAnsi="Cambria" w:cs="Calibri"/>
                <w:sz w:val="22"/>
                <w:szCs w:val="22"/>
              </w:rPr>
            </w:pPr>
            <w:r w:rsidRPr="00131359">
              <w:rPr>
                <w:rFonts w:ascii="Cambria" w:eastAsia="Calibri" w:hAnsi="Cambria" w:cs="Calibri"/>
                <w:b/>
                <w:sz w:val="22"/>
                <w:szCs w:val="22"/>
              </w:rPr>
              <w:t>7</w:t>
            </w:r>
          </w:p>
        </w:tc>
      </w:tr>
      <w:tr w:rsidR="00131359" w:rsidRPr="00131359" w14:paraId="4224C227" w14:textId="77777777" w:rsidTr="00595A4E">
        <w:trPr>
          <w:trHeight w:val="1"/>
        </w:trPr>
        <w:tc>
          <w:tcPr>
            <w:tcW w:w="3279" w:type="dxa"/>
            <w:shd w:val="clear" w:color="000000" w:fill="FFFFFF"/>
            <w:tcMar>
              <w:left w:w="108" w:type="dxa"/>
              <w:right w:w="108" w:type="dxa"/>
            </w:tcMar>
          </w:tcPr>
          <w:p w14:paraId="08606D1F" w14:textId="77777777" w:rsidR="0029572F" w:rsidRPr="00131359" w:rsidRDefault="0029572F" w:rsidP="000F7F73">
            <w:pPr>
              <w:spacing w:after="0" w:line="240" w:lineRule="auto"/>
              <w:rPr>
                <w:rFonts w:ascii="Cambria" w:eastAsia="Calibri" w:hAnsi="Cambria" w:cs="Calibri"/>
                <w:sz w:val="22"/>
                <w:szCs w:val="22"/>
              </w:rPr>
            </w:pPr>
            <w:r w:rsidRPr="00131359">
              <w:rPr>
                <w:rFonts w:ascii="Cambria" w:eastAsia="Calibri" w:hAnsi="Cambria" w:cs="Calibri"/>
                <w:b/>
                <w:sz w:val="22"/>
                <w:szCs w:val="22"/>
              </w:rPr>
              <w:t>Trgovska</w:t>
            </w:r>
          </w:p>
        </w:tc>
        <w:tc>
          <w:tcPr>
            <w:tcW w:w="2385" w:type="dxa"/>
            <w:shd w:val="clear" w:color="000000" w:fill="FFFFFF"/>
            <w:tcMar>
              <w:left w:w="108" w:type="dxa"/>
              <w:right w:w="108" w:type="dxa"/>
            </w:tcMar>
          </w:tcPr>
          <w:p w14:paraId="7646FF99" w14:textId="77777777" w:rsidR="0029572F" w:rsidRPr="00131359" w:rsidRDefault="0029572F" w:rsidP="000F7F73">
            <w:pPr>
              <w:spacing w:after="0" w:line="240" w:lineRule="auto"/>
              <w:rPr>
                <w:rFonts w:ascii="Cambria" w:eastAsia="Calibri" w:hAnsi="Cambria" w:cs="Calibri"/>
                <w:sz w:val="22"/>
                <w:szCs w:val="22"/>
              </w:rPr>
            </w:pPr>
            <w:r w:rsidRPr="00131359">
              <w:rPr>
                <w:rFonts w:ascii="Cambria" w:eastAsia="Calibri" w:hAnsi="Cambria" w:cs="Calibri"/>
                <w:b/>
                <w:sz w:val="22"/>
                <w:szCs w:val="22"/>
              </w:rPr>
              <w:t>8</w:t>
            </w:r>
          </w:p>
        </w:tc>
        <w:tc>
          <w:tcPr>
            <w:tcW w:w="2151" w:type="dxa"/>
            <w:shd w:val="clear" w:color="000000" w:fill="FFFFFF"/>
            <w:tcMar>
              <w:left w:w="108" w:type="dxa"/>
              <w:right w:w="108" w:type="dxa"/>
            </w:tcMar>
          </w:tcPr>
          <w:p w14:paraId="1CC87969" w14:textId="77777777" w:rsidR="0029572F" w:rsidRPr="00131359" w:rsidRDefault="0029572F" w:rsidP="000F7F73">
            <w:pPr>
              <w:spacing w:after="0" w:line="240" w:lineRule="auto"/>
              <w:rPr>
                <w:rFonts w:ascii="Cambria" w:eastAsia="Calibri" w:hAnsi="Cambria" w:cs="Calibri"/>
                <w:sz w:val="22"/>
                <w:szCs w:val="22"/>
              </w:rPr>
            </w:pPr>
            <w:r w:rsidRPr="00131359">
              <w:rPr>
                <w:rFonts w:ascii="Cambria" w:eastAsia="Calibri" w:hAnsi="Cambria" w:cs="Calibri"/>
                <w:b/>
                <w:sz w:val="22"/>
                <w:szCs w:val="22"/>
              </w:rPr>
              <w:t>7</w:t>
            </w:r>
          </w:p>
        </w:tc>
        <w:tc>
          <w:tcPr>
            <w:tcW w:w="1985" w:type="dxa"/>
            <w:shd w:val="clear" w:color="000000" w:fill="FFFFFF"/>
            <w:tcMar>
              <w:left w:w="108" w:type="dxa"/>
              <w:right w:w="108" w:type="dxa"/>
            </w:tcMar>
          </w:tcPr>
          <w:p w14:paraId="51E6691D" w14:textId="77777777" w:rsidR="0029572F" w:rsidRPr="00131359" w:rsidRDefault="0029572F" w:rsidP="000F7F73">
            <w:pPr>
              <w:spacing w:after="0" w:line="240" w:lineRule="auto"/>
              <w:rPr>
                <w:rFonts w:ascii="Cambria" w:eastAsia="Calibri" w:hAnsi="Cambria" w:cs="Calibri"/>
                <w:sz w:val="22"/>
                <w:szCs w:val="22"/>
              </w:rPr>
            </w:pPr>
            <w:r w:rsidRPr="00131359">
              <w:rPr>
                <w:rFonts w:ascii="Cambria" w:eastAsia="Calibri" w:hAnsi="Cambria" w:cs="Calibri"/>
                <w:b/>
                <w:sz w:val="22"/>
                <w:szCs w:val="22"/>
              </w:rPr>
              <w:t>6</w:t>
            </w:r>
          </w:p>
        </w:tc>
      </w:tr>
      <w:tr w:rsidR="00131359" w:rsidRPr="00131359" w14:paraId="46E3104A" w14:textId="77777777" w:rsidTr="00595A4E">
        <w:trPr>
          <w:trHeight w:val="1"/>
        </w:trPr>
        <w:tc>
          <w:tcPr>
            <w:tcW w:w="3279" w:type="dxa"/>
            <w:shd w:val="clear" w:color="000000" w:fill="FFFFFF"/>
            <w:tcMar>
              <w:left w:w="108" w:type="dxa"/>
              <w:right w:w="108" w:type="dxa"/>
            </w:tcMar>
          </w:tcPr>
          <w:p w14:paraId="173936E0" w14:textId="77777777" w:rsidR="0029572F" w:rsidRPr="00131359" w:rsidRDefault="0029572F" w:rsidP="000F7F73">
            <w:pPr>
              <w:spacing w:after="0" w:line="240" w:lineRule="auto"/>
              <w:rPr>
                <w:rFonts w:ascii="Cambria" w:eastAsia="Calibri" w:hAnsi="Cambria" w:cs="Calibri"/>
                <w:sz w:val="22"/>
                <w:szCs w:val="22"/>
              </w:rPr>
            </w:pPr>
            <w:r w:rsidRPr="00131359">
              <w:rPr>
                <w:rFonts w:ascii="Cambria" w:eastAsia="Calibri" w:hAnsi="Cambria" w:cs="Calibri"/>
                <w:b/>
                <w:sz w:val="22"/>
                <w:szCs w:val="22"/>
              </w:rPr>
              <w:t>Industrijska (gospodarski, kmetijski, gozdni objekti, itd.)</w:t>
            </w:r>
          </w:p>
        </w:tc>
        <w:tc>
          <w:tcPr>
            <w:tcW w:w="2385" w:type="dxa"/>
            <w:shd w:val="clear" w:color="000000" w:fill="FFFFFF"/>
            <w:tcMar>
              <w:left w:w="108" w:type="dxa"/>
              <w:right w:w="108" w:type="dxa"/>
            </w:tcMar>
          </w:tcPr>
          <w:p w14:paraId="08FAE7A6" w14:textId="77777777" w:rsidR="0029572F" w:rsidRPr="00131359" w:rsidRDefault="0029572F" w:rsidP="000F7F73">
            <w:pPr>
              <w:spacing w:after="0" w:line="240" w:lineRule="auto"/>
              <w:rPr>
                <w:rFonts w:ascii="Cambria" w:eastAsia="Calibri" w:hAnsi="Cambria" w:cs="Calibri"/>
                <w:sz w:val="22"/>
                <w:szCs w:val="22"/>
              </w:rPr>
            </w:pPr>
            <w:r w:rsidRPr="00131359">
              <w:rPr>
                <w:rFonts w:ascii="Cambria" w:eastAsia="Calibri" w:hAnsi="Cambria" w:cs="Calibri"/>
                <w:b/>
                <w:sz w:val="22"/>
                <w:szCs w:val="22"/>
              </w:rPr>
              <w:t>5</w:t>
            </w:r>
          </w:p>
        </w:tc>
        <w:tc>
          <w:tcPr>
            <w:tcW w:w="2151" w:type="dxa"/>
            <w:shd w:val="clear" w:color="000000" w:fill="FFFFFF"/>
            <w:tcMar>
              <w:left w:w="108" w:type="dxa"/>
              <w:right w:w="108" w:type="dxa"/>
            </w:tcMar>
          </w:tcPr>
          <w:p w14:paraId="1C958E98" w14:textId="77777777" w:rsidR="0029572F" w:rsidRPr="00131359" w:rsidRDefault="0029572F" w:rsidP="000F7F73">
            <w:pPr>
              <w:spacing w:after="0" w:line="240" w:lineRule="auto"/>
              <w:rPr>
                <w:rFonts w:ascii="Cambria" w:eastAsia="Calibri" w:hAnsi="Cambria" w:cs="Calibri"/>
                <w:sz w:val="22"/>
                <w:szCs w:val="22"/>
              </w:rPr>
            </w:pPr>
            <w:r w:rsidRPr="00131359">
              <w:rPr>
                <w:rFonts w:ascii="Cambria" w:eastAsia="Calibri" w:hAnsi="Cambria" w:cs="Calibri"/>
                <w:b/>
                <w:sz w:val="22"/>
                <w:szCs w:val="22"/>
              </w:rPr>
              <w:t>4</w:t>
            </w:r>
          </w:p>
        </w:tc>
        <w:tc>
          <w:tcPr>
            <w:tcW w:w="1985" w:type="dxa"/>
            <w:shd w:val="clear" w:color="000000" w:fill="FFFFFF"/>
            <w:tcMar>
              <w:left w:w="108" w:type="dxa"/>
              <w:right w:w="108" w:type="dxa"/>
            </w:tcMar>
          </w:tcPr>
          <w:p w14:paraId="308C150B" w14:textId="77777777" w:rsidR="0029572F" w:rsidRPr="00131359" w:rsidRDefault="0029572F" w:rsidP="000F7F73">
            <w:pPr>
              <w:spacing w:after="0" w:line="240" w:lineRule="auto"/>
              <w:rPr>
                <w:rFonts w:ascii="Cambria" w:eastAsia="Calibri" w:hAnsi="Cambria" w:cs="Calibri"/>
                <w:sz w:val="22"/>
                <w:szCs w:val="22"/>
              </w:rPr>
            </w:pPr>
            <w:r w:rsidRPr="00131359">
              <w:rPr>
                <w:rFonts w:ascii="Cambria" w:eastAsia="Calibri" w:hAnsi="Cambria" w:cs="Calibri"/>
                <w:b/>
                <w:sz w:val="22"/>
                <w:szCs w:val="22"/>
              </w:rPr>
              <w:t>3</w:t>
            </w:r>
          </w:p>
        </w:tc>
      </w:tr>
      <w:tr w:rsidR="00131359" w:rsidRPr="00131359" w14:paraId="052584A6" w14:textId="77777777" w:rsidTr="00595A4E">
        <w:trPr>
          <w:trHeight w:val="1"/>
        </w:trPr>
        <w:tc>
          <w:tcPr>
            <w:tcW w:w="3279" w:type="dxa"/>
            <w:shd w:val="clear" w:color="000000" w:fill="FFFFFF"/>
            <w:tcMar>
              <w:left w:w="108" w:type="dxa"/>
              <w:right w:w="108" w:type="dxa"/>
            </w:tcMar>
          </w:tcPr>
          <w:p w14:paraId="0FF4CAD7" w14:textId="77777777" w:rsidR="0029572F" w:rsidRPr="00131359" w:rsidRDefault="0029572F" w:rsidP="000F7F73">
            <w:pPr>
              <w:spacing w:after="0" w:line="240" w:lineRule="auto"/>
              <w:rPr>
                <w:rFonts w:ascii="Cambria" w:eastAsia="Calibri" w:hAnsi="Cambria" w:cs="Calibri"/>
                <w:sz w:val="22"/>
                <w:szCs w:val="22"/>
              </w:rPr>
            </w:pPr>
            <w:r w:rsidRPr="00131359">
              <w:rPr>
                <w:rFonts w:ascii="Cambria" w:eastAsia="Calibri" w:hAnsi="Cambria" w:cs="Calibri"/>
                <w:b/>
                <w:sz w:val="22"/>
                <w:szCs w:val="22"/>
              </w:rPr>
              <w:t>Kulturna</w:t>
            </w:r>
          </w:p>
        </w:tc>
        <w:tc>
          <w:tcPr>
            <w:tcW w:w="2385" w:type="dxa"/>
            <w:shd w:val="clear" w:color="000000" w:fill="FFFFFF"/>
            <w:tcMar>
              <w:left w:w="108" w:type="dxa"/>
              <w:right w:w="108" w:type="dxa"/>
            </w:tcMar>
          </w:tcPr>
          <w:p w14:paraId="3D16596C" w14:textId="77777777" w:rsidR="0029572F" w:rsidRPr="00131359" w:rsidRDefault="0029572F" w:rsidP="000F7F73">
            <w:pPr>
              <w:spacing w:after="0" w:line="240" w:lineRule="auto"/>
              <w:rPr>
                <w:rFonts w:ascii="Cambria" w:eastAsia="Calibri" w:hAnsi="Cambria" w:cs="Calibri"/>
                <w:sz w:val="22"/>
                <w:szCs w:val="22"/>
              </w:rPr>
            </w:pPr>
            <w:r w:rsidRPr="00131359">
              <w:rPr>
                <w:rFonts w:ascii="Cambria" w:eastAsia="Calibri" w:hAnsi="Cambria" w:cs="Calibri"/>
                <w:b/>
                <w:sz w:val="22"/>
                <w:szCs w:val="22"/>
              </w:rPr>
              <w:t>7</w:t>
            </w:r>
          </w:p>
        </w:tc>
        <w:tc>
          <w:tcPr>
            <w:tcW w:w="2151" w:type="dxa"/>
            <w:shd w:val="clear" w:color="000000" w:fill="FFFFFF"/>
            <w:tcMar>
              <w:left w:w="108" w:type="dxa"/>
              <w:right w:w="108" w:type="dxa"/>
            </w:tcMar>
          </w:tcPr>
          <w:p w14:paraId="1D714A5F" w14:textId="77777777" w:rsidR="0029572F" w:rsidRPr="00131359" w:rsidRDefault="0029572F" w:rsidP="000F7F73">
            <w:pPr>
              <w:spacing w:after="0" w:line="240" w:lineRule="auto"/>
              <w:rPr>
                <w:rFonts w:ascii="Cambria" w:eastAsia="Calibri" w:hAnsi="Cambria" w:cs="Calibri"/>
                <w:sz w:val="22"/>
                <w:szCs w:val="22"/>
              </w:rPr>
            </w:pPr>
            <w:r w:rsidRPr="00131359">
              <w:rPr>
                <w:rFonts w:ascii="Cambria" w:eastAsia="Calibri" w:hAnsi="Cambria" w:cs="Calibri"/>
                <w:b/>
                <w:sz w:val="22"/>
                <w:szCs w:val="22"/>
              </w:rPr>
              <w:t>5</w:t>
            </w:r>
          </w:p>
        </w:tc>
        <w:tc>
          <w:tcPr>
            <w:tcW w:w="1985" w:type="dxa"/>
            <w:shd w:val="clear" w:color="000000" w:fill="FFFFFF"/>
            <w:tcMar>
              <w:left w:w="108" w:type="dxa"/>
              <w:right w:w="108" w:type="dxa"/>
            </w:tcMar>
          </w:tcPr>
          <w:p w14:paraId="1E3ED297" w14:textId="77777777" w:rsidR="0029572F" w:rsidRPr="00131359" w:rsidRDefault="0029572F" w:rsidP="000F7F73">
            <w:pPr>
              <w:spacing w:after="0" w:line="240" w:lineRule="auto"/>
              <w:rPr>
                <w:rFonts w:ascii="Cambria" w:eastAsia="Calibri" w:hAnsi="Cambria" w:cs="Calibri"/>
                <w:sz w:val="22"/>
                <w:szCs w:val="22"/>
              </w:rPr>
            </w:pPr>
            <w:r w:rsidRPr="00131359">
              <w:rPr>
                <w:rFonts w:ascii="Cambria" w:eastAsia="Calibri" w:hAnsi="Cambria" w:cs="Calibri"/>
                <w:b/>
                <w:sz w:val="22"/>
                <w:szCs w:val="22"/>
              </w:rPr>
              <w:t>5</w:t>
            </w:r>
          </w:p>
        </w:tc>
      </w:tr>
    </w:tbl>
    <w:p w14:paraId="250D2242" w14:textId="77777777" w:rsidR="000F7F73" w:rsidRPr="00131359" w:rsidRDefault="000F7F73" w:rsidP="000F7F73">
      <w:pPr>
        <w:spacing w:after="0"/>
        <w:rPr>
          <w:rFonts w:ascii="Cambria" w:hAnsi="Cambria"/>
          <w:b/>
          <w:bCs/>
          <w:sz w:val="22"/>
          <w:szCs w:val="22"/>
        </w:rPr>
      </w:pPr>
    </w:p>
    <w:p w14:paraId="35C17B96" w14:textId="6A003564" w:rsidR="0029572F" w:rsidRPr="00131359" w:rsidRDefault="0029572F" w:rsidP="000F7F73">
      <w:pPr>
        <w:spacing w:after="0"/>
        <w:rPr>
          <w:rFonts w:ascii="Cambria" w:hAnsi="Cambria"/>
          <w:b/>
          <w:bCs/>
          <w:sz w:val="22"/>
          <w:szCs w:val="22"/>
        </w:rPr>
      </w:pPr>
      <w:r w:rsidRPr="00131359">
        <w:rPr>
          <w:rFonts w:ascii="Cambria" w:hAnsi="Cambria"/>
          <w:b/>
          <w:bCs/>
          <w:sz w:val="22"/>
          <w:szCs w:val="22"/>
        </w:rPr>
        <w:t>TRDNJAVA KLUŽE</w:t>
      </w:r>
    </w:p>
    <w:tbl>
      <w:tblPr>
        <w:tblW w:w="9351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9"/>
        <w:gridCol w:w="3281"/>
        <w:gridCol w:w="2101"/>
      </w:tblGrid>
      <w:tr w:rsidR="00131359" w:rsidRPr="00131359" w14:paraId="50421971" w14:textId="77777777" w:rsidTr="006B3DB7">
        <w:trPr>
          <w:tblCellSpacing w:w="15" w:type="dxa"/>
        </w:trPr>
        <w:tc>
          <w:tcPr>
            <w:tcW w:w="3924" w:type="dxa"/>
            <w:vAlign w:val="center"/>
            <w:hideMark/>
          </w:tcPr>
          <w:p w14:paraId="5AAEE7AE" w14:textId="77777777" w:rsidR="0029572F" w:rsidRPr="00131359" w:rsidRDefault="0029572F" w:rsidP="000F7F73">
            <w:pPr>
              <w:spacing w:after="0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1359">
              <w:rPr>
                <w:rFonts w:ascii="Cambria" w:hAnsi="Cambria"/>
                <w:b/>
                <w:bCs/>
                <w:sz w:val="22"/>
                <w:szCs w:val="22"/>
              </w:rPr>
              <w:t>Objekt</w:t>
            </w:r>
          </w:p>
        </w:tc>
        <w:tc>
          <w:tcPr>
            <w:tcW w:w="3251" w:type="dxa"/>
            <w:shd w:val="clear" w:color="auto" w:fill="D9E2F3" w:themeFill="accent1" w:themeFillTint="33"/>
            <w:vAlign w:val="center"/>
            <w:hideMark/>
          </w:tcPr>
          <w:p w14:paraId="02FAF547" w14:textId="77777777" w:rsidR="0029572F" w:rsidRPr="00131359" w:rsidRDefault="0029572F" w:rsidP="000F7F73">
            <w:pPr>
              <w:spacing w:after="0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1359">
              <w:rPr>
                <w:rFonts w:ascii="Cambria" w:hAnsi="Cambria"/>
                <w:b/>
                <w:bCs/>
                <w:sz w:val="22"/>
                <w:szCs w:val="22"/>
              </w:rPr>
              <w:t>Obstoječe stanje</w:t>
            </w:r>
          </w:p>
        </w:tc>
        <w:tc>
          <w:tcPr>
            <w:tcW w:w="2056" w:type="dxa"/>
            <w:vAlign w:val="center"/>
            <w:hideMark/>
          </w:tcPr>
          <w:p w14:paraId="70A049F4" w14:textId="7419E901" w:rsidR="0029572F" w:rsidRPr="00131359" w:rsidRDefault="000F7F73" w:rsidP="000F7F73">
            <w:pPr>
              <w:spacing w:after="0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1359">
              <w:rPr>
                <w:rFonts w:ascii="Cambria" w:hAnsi="Cambria"/>
                <w:b/>
                <w:bCs/>
                <w:sz w:val="22"/>
                <w:szCs w:val="22"/>
              </w:rPr>
              <w:t xml:space="preserve">Najemnina </w:t>
            </w:r>
            <w:r w:rsidRPr="00131359">
              <w:rPr>
                <w:rFonts w:ascii="Cambria" w:hAnsi="Cambria"/>
                <w:sz w:val="22"/>
                <w:szCs w:val="22"/>
              </w:rPr>
              <w:t>(EUR/m²/mesec)</w:t>
            </w:r>
          </w:p>
        </w:tc>
      </w:tr>
      <w:tr w:rsidR="00131359" w:rsidRPr="00131359" w14:paraId="56BE9C00" w14:textId="77777777" w:rsidTr="006B3DB7">
        <w:trPr>
          <w:tblCellSpacing w:w="15" w:type="dxa"/>
        </w:trPr>
        <w:tc>
          <w:tcPr>
            <w:tcW w:w="3924" w:type="dxa"/>
            <w:vAlign w:val="center"/>
            <w:hideMark/>
          </w:tcPr>
          <w:p w14:paraId="12D6E1F0" w14:textId="77777777" w:rsidR="0029572F" w:rsidRPr="00131359" w:rsidRDefault="0029572F" w:rsidP="000F7F73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Objekt trdnjava Kluže (27.4.-30.9.)</w:t>
            </w:r>
          </w:p>
        </w:tc>
        <w:tc>
          <w:tcPr>
            <w:tcW w:w="3251" w:type="dxa"/>
            <w:shd w:val="clear" w:color="auto" w:fill="D9E2F3" w:themeFill="accent1" w:themeFillTint="33"/>
            <w:vAlign w:val="center"/>
            <w:hideMark/>
          </w:tcPr>
          <w:p w14:paraId="58A67E84" w14:textId="77777777" w:rsidR="0029572F" w:rsidRPr="00131359" w:rsidRDefault="0029572F" w:rsidP="000F7F73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0,7 EUR/m²/mesec</w:t>
            </w:r>
          </w:p>
        </w:tc>
        <w:tc>
          <w:tcPr>
            <w:tcW w:w="2056" w:type="dxa"/>
            <w:vAlign w:val="center"/>
            <w:hideMark/>
          </w:tcPr>
          <w:p w14:paraId="06506EFD" w14:textId="210CCE57" w:rsidR="0029572F" w:rsidRPr="00131359" w:rsidRDefault="0029572F" w:rsidP="000F7F73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 xml:space="preserve">0,8 </w:t>
            </w:r>
          </w:p>
        </w:tc>
      </w:tr>
      <w:tr w:rsidR="00131359" w:rsidRPr="00131359" w14:paraId="7F5836F4" w14:textId="77777777" w:rsidTr="006B3DB7">
        <w:trPr>
          <w:tblCellSpacing w:w="15" w:type="dxa"/>
        </w:trPr>
        <w:tc>
          <w:tcPr>
            <w:tcW w:w="3924" w:type="dxa"/>
            <w:vAlign w:val="center"/>
            <w:hideMark/>
          </w:tcPr>
          <w:p w14:paraId="69739FC3" w14:textId="77777777" w:rsidR="0029572F" w:rsidRPr="00131359" w:rsidRDefault="0029572F" w:rsidP="000F7F73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Dvorišče trdnjava Kluže</w:t>
            </w:r>
          </w:p>
        </w:tc>
        <w:tc>
          <w:tcPr>
            <w:tcW w:w="3251" w:type="dxa"/>
            <w:shd w:val="clear" w:color="auto" w:fill="D9E2F3" w:themeFill="accent1" w:themeFillTint="33"/>
            <w:vAlign w:val="center"/>
            <w:hideMark/>
          </w:tcPr>
          <w:p w14:paraId="13C4EE09" w14:textId="77777777" w:rsidR="0029572F" w:rsidRPr="00131359" w:rsidRDefault="0029572F" w:rsidP="000F7F73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0,3 EUR/m²/mesec</w:t>
            </w:r>
          </w:p>
        </w:tc>
        <w:tc>
          <w:tcPr>
            <w:tcW w:w="2056" w:type="dxa"/>
            <w:vAlign w:val="center"/>
            <w:hideMark/>
          </w:tcPr>
          <w:p w14:paraId="04EC7BDB" w14:textId="0354A691" w:rsidR="0029572F" w:rsidRPr="00131359" w:rsidRDefault="0029572F" w:rsidP="000F7F73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 xml:space="preserve">0,4 </w:t>
            </w:r>
          </w:p>
        </w:tc>
      </w:tr>
      <w:tr w:rsidR="0029572F" w:rsidRPr="00131359" w14:paraId="62B08232" w14:textId="77777777" w:rsidTr="006B3DB7">
        <w:trPr>
          <w:tblCellSpacing w:w="15" w:type="dxa"/>
        </w:trPr>
        <w:tc>
          <w:tcPr>
            <w:tcW w:w="3924" w:type="dxa"/>
            <w:vAlign w:val="center"/>
            <w:hideMark/>
          </w:tcPr>
          <w:p w14:paraId="764129E5" w14:textId="77777777" w:rsidR="0029572F" w:rsidRPr="00131359" w:rsidRDefault="0029572F" w:rsidP="000F7F73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Podzemni rov trdnjava Kluže</w:t>
            </w:r>
          </w:p>
        </w:tc>
        <w:tc>
          <w:tcPr>
            <w:tcW w:w="3251" w:type="dxa"/>
            <w:shd w:val="clear" w:color="auto" w:fill="D9E2F3" w:themeFill="accent1" w:themeFillTint="33"/>
            <w:vAlign w:val="center"/>
            <w:hideMark/>
          </w:tcPr>
          <w:p w14:paraId="3CF12EC0" w14:textId="77777777" w:rsidR="0029572F" w:rsidRPr="00131359" w:rsidRDefault="0029572F" w:rsidP="000F7F73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0,3 EUR/m²/mesec</w:t>
            </w:r>
          </w:p>
        </w:tc>
        <w:tc>
          <w:tcPr>
            <w:tcW w:w="2056" w:type="dxa"/>
            <w:vAlign w:val="center"/>
            <w:hideMark/>
          </w:tcPr>
          <w:p w14:paraId="0B9B5FA2" w14:textId="6186BCAD" w:rsidR="0029572F" w:rsidRPr="00131359" w:rsidRDefault="0029572F" w:rsidP="000F7F73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 xml:space="preserve">0,4 </w:t>
            </w:r>
          </w:p>
        </w:tc>
      </w:tr>
    </w:tbl>
    <w:p w14:paraId="7CCD45EB" w14:textId="77777777" w:rsidR="000F7F73" w:rsidRPr="00131359" w:rsidRDefault="000F7F73" w:rsidP="000F7F73">
      <w:pPr>
        <w:spacing w:after="0"/>
        <w:rPr>
          <w:rFonts w:ascii="Cambria" w:hAnsi="Cambria"/>
          <w:b/>
          <w:bCs/>
          <w:sz w:val="22"/>
          <w:szCs w:val="22"/>
        </w:rPr>
      </w:pPr>
    </w:p>
    <w:p w14:paraId="447ADAB8" w14:textId="46D537DF" w:rsidR="0029572F" w:rsidRPr="00131359" w:rsidRDefault="0029572F" w:rsidP="000F7F73">
      <w:pPr>
        <w:spacing w:after="0"/>
        <w:rPr>
          <w:rFonts w:ascii="Cambria" w:hAnsi="Cambria"/>
          <w:b/>
          <w:bCs/>
          <w:sz w:val="22"/>
          <w:szCs w:val="22"/>
        </w:rPr>
      </w:pPr>
      <w:r w:rsidRPr="00131359">
        <w:rPr>
          <w:rFonts w:ascii="Cambria" w:hAnsi="Cambria"/>
          <w:b/>
          <w:bCs/>
          <w:sz w:val="22"/>
          <w:szCs w:val="22"/>
        </w:rPr>
        <w:t>LETALIŠČE BOVEC</w:t>
      </w:r>
    </w:p>
    <w:tbl>
      <w:tblPr>
        <w:tblW w:w="9351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9"/>
        <w:gridCol w:w="2405"/>
        <w:gridCol w:w="2977"/>
      </w:tblGrid>
      <w:tr w:rsidR="00131359" w:rsidRPr="00131359" w14:paraId="01CC4F7E" w14:textId="77777777" w:rsidTr="00595A4E">
        <w:trPr>
          <w:tblCellSpacing w:w="15" w:type="dxa"/>
        </w:trPr>
        <w:tc>
          <w:tcPr>
            <w:tcW w:w="3924" w:type="dxa"/>
            <w:vAlign w:val="center"/>
            <w:hideMark/>
          </w:tcPr>
          <w:p w14:paraId="3825AB6C" w14:textId="77777777" w:rsidR="0029572F" w:rsidRPr="00131359" w:rsidRDefault="0029572F" w:rsidP="000F7F73">
            <w:pPr>
              <w:spacing w:after="0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1359">
              <w:rPr>
                <w:rFonts w:ascii="Cambria" w:hAnsi="Cambria"/>
                <w:b/>
                <w:bCs/>
                <w:sz w:val="22"/>
                <w:szCs w:val="22"/>
              </w:rPr>
              <w:t>Objekt</w:t>
            </w:r>
          </w:p>
        </w:tc>
        <w:tc>
          <w:tcPr>
            <w:tcW w:w="2375" w:type="dxa"/>
            <w:shd w:val="clear" w:color="auto" w:fill="D9E2F3" w:themeFill="accent1" w:themeFillTint="33"/>
            <w:vAlign w:val="center"/>
            <w:hideMark/>
          </w:tcPr>
          <w:p w14:paraId="182E1B43" w14:textId="77777777" w:rsidR="0029572F" w:rsidRPr="00131359" w:rsidRDefault="0029572F" w:rsidP="000F7F73">
            <w:pPr>
              <w:spacing w:after="0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1359">
              <w:rPr>
                <w:rFonts w:ascii="Cambria" w:hAnsi="Cambria"/>
                <w:b/>
                <w:bCs/>
                <w:sz w:val="22"/>
                <w:szCs w:val="22"/>
              </w:rPr>
              <w:t>Obstoječe stanje</w:t>
            </w:r>
          </w:p>
        </w:tc>
        <w:tc>
          <w:tcPr>
            <w:tcW w:w="2932" w:type="dxa"/>
            <w:vAlign w:val="center"/>
            <w:hideMark/>
          </w:tcPr>
          <w:p w14:paraId="3BD8A8B1" w14:textId="45B4BFCF" w:rsidR="0029572F" w:rsidRPr="00131359" w:rsidRDefault="00595A4E" w:rsidP="000F7F73">
            <w:pPr>
              <w:spacing w:after="0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1359">
              <w:rPr>
                <w:rFonts w:ascii="Cambria" w:hAnsi="Cambria"/>
                <w:b/>
                <w:bCs/>
                <w:sz w:val="22"/>
                <w:szCs w:val="22"/>
              </w:rPr>
              <w:t xml:space="preserve">Najemnina </w:t>
            </w:r>
          </w:p>
        </w:tc>
      </w:tr>
      <w:tr w:rsidR="00131359" w:rsidRPr="00131359" w14:paraId="4B597FFC" w14:textId="77777777" w:rsidTr="00595A4E">
        <w:trPr>
          <w:tblCellSpacing w:w="15" w:type="dxa"/>
        </w:trPr>
        <w:tc>
          <w:tcPr>
            <w:tcW w:w="3924" w:type="dxa"/>
            <w:vAlign w:val="center"/>
            <w:hideMark/>
          </w:tcPr>
          <w:p w14:paraId="1612494D" w14:textId="4938AA15" w:rsidR="0029572F" w:rsidRPr="00131359" w:rsidRDefault="0029572F" w:rsidP="000F7F73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Hangar</w:t>
            </w:r>
          </w:p>
        </w:tc>
        <w:tc>
          <w:tcPr>
            <w:tcW w:w="2375" w:type="dxa"/>
            <w:shd w:val="clear" w:color="auto" w:fill="D9E2F3" w:themeFill="accent1" w:themeFillTint="33"/>
            <w:vAlign w:val="center"/>
            <w:hideMark/>
          </w:tcPr>
          <w:p w14:paraId="5692CF1D" w14:textId="77777777" w:rsidR="0029572F" w:rsidRPr="00131359" w:rsidRDefault="0029572F" w:rsidP="000F7F73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6,00 EUR/m²/leto</w:t>
            </w:r>
          </w:p>
        </w:tc>
        <w:tc>
          <w:tcPr>
            <w:tcW w:w="2932" w:type="dxa"/>
            <w:vAlign w:val="center"/>
            <w:hideMark/>
          </w:tcPr>
          <w:p w14:paraId="59206898" w14:textId="422F4F60" w:rsidR="0029572F" w:rsidRPr="00131359" w:rsidRDefault="0029572F" w:rsidP="000F7F73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 xml:space="preserve">6,00 </w:t>
            </w:r>
            <w:r w:rsidR="00032089" w:rsidRPr="00131359">
              <w:rPr>
                <w:rFonts w:ascii="Cambria" w:hAnsi="Cambria"/>
                <w:sz w:val="22"/>
                <w:szCs w:val="22"/>
              </w:rPr>
              <w:t>EUR/</w:t>
            </w:r>
            <w:r w:rsidR="00032089" w:rsidRPr="00131359">
              <w:t xml:space="preserve"> </w:t>
            </w:r>
            <w:r w:rsidR="00032089" w:rsidRPr="00131359">
              <w:rPr>
                <w:rFonts w:ascii="Cambria" w:hAnsi="Cambria"/>
                <w:sz w:val="22"/>
                <w:szCs w:val="22"/>
              </w:rPr>
              <w:t>m²/mesec</w:t>
            </w:r>
          </w:p>
        </w:tc>
      </w:tr>
      <w:tr w:rsidR="00131359" w:rsidRPr="00131359" w14:paraId="1B398C02" w14:textId="77777777" w:rsidTr="00595A4E">
        <w:trPr>
          <w:tblCellSpacing w:w="15" w:type="dxa"/>
        </w:trPr>
        <w:tc>
          <w:tcPr>
            <w:tcW w:w="3924" w:type="dxa"/>
            <w:vAlign w:val="center"/>
            <w:hideMark/>
          </w:tcPr>
          <w:p w14:paraId="438FCE8C" w14:textId="77777777" w:rsidR="0029572F" w:rsidRPr="00131359" w:rsidRDefault="0029572F" w:rsidP="000F7F73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Letališčna ploščad</w:t>
            </w:r>
          </w:p>
        </w:tc>
        <w:tc>
          <w:tcPr>
            <w:tcW w:w="2375" w:type="dxa"/>
            <w:shd w:val="clear" w:color="auto" w:fill="D9E2F3" w:themeFill="accent1" w:themeFillTint="33"/>
            <w:vAlign w:val="center"/>
            <w:hideMark/>
          </w:tcPr>
          <w:p w14:paraId="7EF3AF31" w14:textId="77777777" w:rsidR="0029572F" w:rsidRPr="00131359" w:rsidRDefault="0029572F" w:rsidP="000F7F73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5,00 EUR/m²/leto</w:t>
            </w:r>
          </w:p>
        </w:tc>
        <w:tc>
          <w:tcPr>
            <w:tcW w:w="2932" w:type="dxa"/>
            <w:vAlign w:val="center"/>
            <w:hideMark/>
          </w:tcPr>
          <w:p w14:paraId="6594DEF0" w14:textId="2C04F449" w:rsidR="0029572F" w:rsidRPr="00131359" w:rsidRDefault="0029572F" w:rsidP="000F7F73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 xml:space="preserve">1,50 </w:t>
            </w:r>
            <w:r w:rsidR="00032089" w:rsidRPr="00131359">
              <w:rPr>
                <w:rFonts w:ascii="Cambria" w:hAnsi="Cambria"/>
                <w:sz w:val="22"/>
                <w:szCs w:val="22"/>
              </w:rPr>
              <w:t>EUR/</w:t>
            </w:r>
            <w:r w:rsidR="00032089" w:rsidRPr="00131359">
              <w:t xml:space="preserve"> </w:t>
            </w:r>
            <w:r w:rsidR="00032089" w:rsidRPr="00131359">
              <w:rPr>
                <w:rFonts w:ascii="Cambria" w:hAnsi="Cambria"/>
                <w:sz w:val="22"/>
                <w:szCs w:val="22"/>
              </w:rPr>
              <w:t>m²/mesec</w:t>
            </w:r>
          </w:p>
        </w:tc>
      </w:tr>
      <w:tr w:rsidR="00131359" w:rsidRPr="00131359" w14:paraId="456DDBBB" w14:textId="77777777" w:rsidTr="00595A4E">
        <w:trPr>
          <w:tblCellSpacing w:w="15" w:type="dxa"/>
        </w:trPr>
        <w:tc>
          <w:tcPr>
            <w:tcW w:w="3924" w:type="dxa"/>
            <w:vAlign w:val="center"/>
            <w:hideMark/>
          </w:tcPr>
          <w:p w14:paraId="09BCF502" w14:textId="1C82F3DF" w:rsidR="0029572F" w:rsidRPr="00131359" w:rsidRDefault="0029572F" w:rsidP="000F7F73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Parkirn</w:t>
            </w:r>
            <w:r w:rsidR="00032089" w:rsidRPr="00131359">
              <w:rPr>
                <w:rFonts w:ascii="Cambria" w:hAnsi="Cambria"/>
                <w:sz w:val="22"/>
                <w:szCs w:val="22"/>
              </w:rPr>
              <w:t>a mesta</w:t>
            </w:r>
            <w:r w:rsidRPr="00131359">
              <w:rPr>
                <w:rFonts w:ascii="Cambria" w:hAnsi="Cambria"/>
                <w:sz w:val="22"/>
                <w:szCs w:val="22"/>
              </w:rPr>
              <w:t xml:space="preserve"> za avtobuse</w:t>
            </w:r>
          </w:p>
        </w:tc>
        <w:tc>
          <w:tcPr>
            <w:tcW w:w="2375" w:type="dxa"/>
            <w:shd w:val="clear" w:color="auto" w:fill="D9E2F3" w:themeFill="accent1" w:themeFillTint="33"/>
            <w:vAlign w:val="center"/>
            <w:hideMark/>
          </w:tcPr>
          <w:p w14:paraId="310FFDC2" w14:textId="6AB0F51C" w:rsidR="0029572F" w:rsidRPr="00131359" w:rsidRDefault="0029572F" w:rsidP="000F7F73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>60,00 EUR/mesec</w:t>
            </w:r>
            <w:r w:rsidR="00032089" w:rsidRPr="00131359">
              <w:rPr>
                <w:rFonts w:ascii="Cambria" w:hAnsi="Cambria"/>
                <w:sz w:val="22"/>
                <w:szCs w:val="22"/>
              </w:rPr>
              <w:t>/parkirno mesto</w:t>
            </w:r>
          </w:p>
        </w:tc>
        <w:tc>
          <w:tcPr>
            <w:tcW w:w="2932" w:type="dxa"/>
            <w:vAlign w:val="center"/>
            <w:hideMark/>
          </w:tcPr>
          <w:p w14:paraId="4D86BF83" w14:textId="574D1AA6" w:rsidR="0029572F" w:rsidRPr="00131359" w:rsidRDefault="0029572F" w:rsidP="000F7F73">
            <w:pPr>
              <w:spacing w:after="0"/>
              <w:rPr>
                <w:rFonts w:ascii="Cambria" w:hAnsi="Cambria"/>
                <w:sz w:val="22"/>
                <w:szCs w:val="22"/>
              </w:rPr>
            </w:pPr>
            <w:r w:rsidRPr="00131359">
              <w:rPr>
                <w:rFonts w:ascii="Cambria" w:hAnsi="Cambria"/>
                <w:sz w:val="22"/>
                <w:szCs w:val="22"/>
              </w:rPr>
              <w:t xml:space="preserve">60,00 </w:t>
            </w:r>
            <w:r w:rsidR="00032089" w:rsidRPr="00131359">
              <w:rPr>
                <w:rFonts w:ascii="Cambria" w:hAnsi="Cambria"/>
                <w:sz w:val="22"/>
                <w:szCs w:val="22"/>
              </w:rPr>
              <w:t xml:space="preserve"> EUR/mesec/parkirno mesto)</w:t>
            </w:r>
          </w:p>
        </w:tc>
      </w:tr>
    </w:tbl>
    <w:p w14:paraId="0C21DD2A" w14:textId="77777777" w:rsidR="000F7F73" w:rsidRPr="00131359" w:rsidRDefault="000F7F73" w:rsidP="000F7F73">
      <w:pPr>
        <w:spacing w:after="0"/>
        <w:rPr>
          <w:rFonts w:ascii="Cambria" w:hAnsi="Cambria"/>
        </w:rPr>
      </w:pPr>
    </w:p>
    <w:p w14:paraId="3CB90B9D" w14:textId="31079D14" w:rsidR="0029572F" w:rsidRPr="000F7F73" w:rsidRDefault="0029572F" w:rsidP="000F7F73">
      <w:pPr>
        <w:spacing w:after="0"/>
        <w:rPr>
          <w:rFonts w:ascii="Cambria" w:hAnsi="Cambria"/>
          <w:b/>
          <w:bCs/>
        </w:rPr>
      </w:pPr>
      <w:r w:rsidRPr="0029572F">
        <w:rPr>
          <w:rFonts w:ascii="Cambria" w:hAnsi="Cambria"/>
        </w:rPr>
        <w:t xml:space="preserve">Cene navedene v tem ceniku </w:t>
      </w:r>
      <w:r w:rsidRPr="0029572F">
        <w:rPr>
          <w:rFonts w:ascii="Cambria" w:hAnsi="Cambria"/>
          <w:b/>
          <w:bCs/>
        </w:rPr>
        <w:t>ne vsebujejo DDV.</w:t>
      </w:r>
    </w:p>
    <w:sectPr w:rsidR="0029572F" w:rsidRPr="000F7F73" w:rsidSect="0029572F">
      <w:pgSz w:w="11906" w:h="16838"/>
      <w:pgMar w:top="1417" w:right="284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96402"/>
    <w:multiLevelType w:val="multilevel"/>
    <w:tmpl w:val="F7D418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8C2A7F"/>
    <w:multiLevelType w:val="hybridMultilevel"/>
    <w:tmpl w:val="812841F8"/>
    <w:lvl w:ilvl="0" w:tplc="687E04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75F3B17"/>
    <w:multiLevelType w:val="hybridMultilevel"/>
    <w:tmpl w:val="D5FCCD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B8463F"/>
    <w:multiLevelType w:val="hybridMultilevel"/>
    <w:tmpl w:val="09FC87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2483837">
    <w:abstractNumId w:val="0"/>
  </w:num>
  <w:num w:numId="2" w16cid:durableId="1525169869">
    <w:abstractNumId w:val="3"/>
  </w:num>
  <w:num w:numId="3" w16cid:durableId="1267812074">
    <w:abstractNumId w:val="1"/>
  </w:num>
  <w:num w:numId="4" w16cid:durableId="21113181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72F"/>
    <w:rsid w:val="000230B6"/>
    <w:rsid w:val="00032089"/>
    <w:rsid w:val="000C63A3"/>
    <w:rsid w:val="000F7F73"/>
    <w:rsid w:val="00130BED"/>
    <w:rsid w:val="00131359"/>
    <w:rsid w:val="00183695"/>
    <w:rsid w:val="001A2A4B"/>
    <w:rsid w:val="00227FCE"/>
    <w:rsid w:val="00250A4D"/>
    <w:rsid w:val="0029572F"/>
    <w:rsid w:val="00520777"/>
    <w:rsid w:val="00595A4E"/>
    <w:rsid w:val="005F57F8"/>
    <w:rsid w:val="006A2D6E"/>
    <w:rsid w:val="006C6EA4"/>
    <w:rsid w:val="006D019D"/>
    <w:rsid w:val="00705884"/>
    <w:rsid w:val="00715DA3"/>
    <w:rsid w:val="008231A5"/>
    <w:rsid w:val="00975537"/>
    <w:rsid w:val="00A64136"/>
    <w:rsid w:val="00AE4DB8"/>
    <w:rsid w:val="00B12F4C"/>
    <w:rsid w:val="00B3691E"/>
    <w:rsid w:val="00B505D6"/>
    <w:rsid w:val="00B62871"/>
    <w:rsid w:val="00BD4F4C"/>
    <w:rsid w:val="00CB506A"/>
    <w:rsid w:val="00D12A95"/>
    <w:rsid w:val="00E37E4B"/>
    <w:rsid w:val="00E422CE"/>
    <w:rsid w:val="00E5539A"/>
    <w:rsid w:val="00FA0282"/>
    <w:rsid w:val="00FB0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AF0CE"/>
  <w15:chartTrackingRefBased/>
  <w15:docId w15:val="{0291F12B-0213-4DFB-8555-F93D181E5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9572F"/>
    <w:pPr>
      <w:spacing w:line="278" w:lineRule="auto"/>
    </w:pPr>
    <w:rPr>
      <w:rFonts w:eastAsiaTheme="minorEastAsia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2957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957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9572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957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29572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957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957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957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957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957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957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957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9572F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29572F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9572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9572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9572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9572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2957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2957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2957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2957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2957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29572F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29572F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29572F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957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9572F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29572F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39"/>
    <w:rsid w:val="00227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77D2532-08B4-46EA-B242-E6AC0A5D3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1260</TotalTime>
  <Pages>3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Barbara</dc:creator>
  <cp:keywords/>
  <dc:description/>
  <cp:lastModifiedBy>Katarina Barbara</cp:lastModifiedBy>
  <cp:revision>5</cp:revision>
  <cp:lastPrinted>2026-02-19T14:46:00Z</cp:lastPrinted>
  <dcterms:created xsi:type="dcterms:W3CDTF">2026-02-19T10:09:00Z</dcterms:created>
  <dcterms:modified xsi:type="dcterms:W3CDTF">2026-02-25T11:26:00Z</dcterms:modified>
</cp:coreProperties>
</file>